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185F" w14:textId="77777777" w:rsidR="00277C34" w:rsidRPr="00EB1CD2" w:rsidRDefault="00277C34">
      <w:pPr>
        <w:spacing w:after="160" w:line="259" w:lineRule="auto"/>
        <w:rPr>
          <w:rFonts w:ascii="Arial" w:hAnsi="Arial" w:cs="Arial"/>
        </w:rPr>
      </w:pPr>
    </w:p>
    <w:p w14:paraId="0641713D" w14:textId="5DAD6CC9" w:rsidR="00754D36" w:rsidRPr="00EB1CD2" w:rsidRDefault="00754D36">
      <w:pPr>
        <w:spacing w:after="160" w:line="259" w:lineRule="auto"/>
        <w:rPr>
          <w:rFonts w:ascii="Arial" w:hAnsi="Arial" w:cs="Arial"/>
        </w:rPr>
      </w:pPr>
    </w:p>
    <w:p w14:paraId="2BB06312" w14:textId="77777777" w:rsidR="008312C8" w:rsidRPr="00EB1CD2" w:rsidRDefault="008312C8" w:rsidP="009F47DD">
      <w:pPr>
        <w:pStyle w:val="Pr-Textual1"/>
        <w:rPr>
          <w:rFonts w:cs="Arial"/>
        </w:rPr>
      </w:pPr>
    </w:p>
    <w:p w14:paraId="68F0C79C" w14:textId="77777777" w:rsidR="00396915" w:rsidRPr="00EB1CD2" w:rsidRDefault="00396915" w:rsidP="00BE7757">
      <w:pPr>
        <w:spacing w:line="360" w:lineRule="auto"/>
        <w:rPr>
          <w:rFonts w:ascii="Arial" w:hAnsi="Arial" w:cs="Arial"/>
          <w:b/>
          <w:caps/>
        </w:rPr>
      </w:pPr>
    </w:p>
    <w:p w14:paraId="5629CB6F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5021FAEA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2025F045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299DDB6C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60586529" w14:textId="77777777" w:rsidR="00396915" w:rsidRPr="00EB1CD2" w:rsidRDefault="00396915" w:rsidP="00396915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185F271E" w14:textId="27F79694" w:rsidR="00396915" w:rsidRPr="00EB1CD2" w:rsidRDefault="00396915" w:rsidP="009F47DD">
      <w:pPr>
        <w:pStyle w:val="Pr-Textual1"/>
        <w:rPr>
          <w:rFonts w:cs="Arial"/>
        </w:rPr>
      </w:pPr>
      <w:r w:rsidRPr="00EB1CD2">
        <w:rPr>
          <w:rFonts w:cs="Arial"/>
        </w:rPr>
        <w:t>TÍTULO: subtítulo (se houver)</w:t>
      </w:r>
    </w:p>
    <w:p w14:paraId="435C2381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40F2690D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EB81214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0D34A4D6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42238C1A" w14:textId="77777777" w:rsidR="00802A96" w:rsidRPr="00503E1E" w:rsidRDefault="00802A96" w:rsidP="00802A96">
      <w:pPr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Monografia submetida ao Prêmio Guilherme Palmeira. </w:t>
      </w:r>
    </w:p>
    <w:p w14:paraId="36F12BAA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AC128AE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04185F52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3EA56662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727426A4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7FE389DB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62BD9E50" w14:textId="77777777" w:rsidR="00460105" w:rsidRPr="00EB1CD2" w:rsidRDefault="00460105">
      <w:pPr>
        <w:spacing w:after="160" w:line="259" w:lineRule="auto"/>
        <w:rPr>
          <w:rFonts w:ascii="Arial" w:hAnsi="Arial" w:cs="Arial"/>
        </w:rPr>
      </w:pPr>
    </w:p>
    <w:p w14:paraId="1869FD7A" w14:textId="77777777" w:rsidR="00460105" w:rsidRPr="00EB1CD2" w:rsidRDefault="00460105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0276FD2" w14:textId="653D3538" w:rsidR="00460105" w:rsidRPr="00EB1CD2" w:rsidRDefault="0052352C" w:rsidP="00756E07">
      <w:pPr>
        <w:spacing w:after="0" w:line="360" w:lineRule="auto"/>
        <w:jc w:val="center"/>
        <w:rPr>
          <w:rFonts w:ascii="Arial" w:hAnsi="Arial" w:cs="Arial"/>
        </w:rPr>
      </w:pPr>
      <w:r w:rsidRPr="00EB1CD2">
        <w:rPr>
          <w:rFonts w:ascii="Arial" w:hAnsi="Arial" w:cs="Arial"/>
        </w:rPr>
        <w:t>CIDADE</w:t>
      </w:r>
    </w:p>
    <w:p w14:paraId="1C8942A9" w14:textId="1935B1E8" w:rsidR="00861147" w:rsidRPr="00EB1CD2" w:rsidRDefault="0052352C" w:rsidP="00531331">
      <w:pPr>
        <w:spacing w:after="0" w:line="360" w:lineRule="auto"/>
        <w:jc w:val="center"/>
        <w:rPr>
          <w:rFonts w:ascii="Arial" w:hAnsi="Arial" w:cs="Arial"/>
        </w:rPr>
      </w:pPr>
      <w:r w:rsidRPr="00EB1CD2">
        <w:rPr>
          <w:rFonts w:ascii="Arial" w:hAnsi="Arial" w:cs="Arial"/>
        </w:rPr>
        <w:t>ANO</w:t>
      </w:r>
    </w:p>
    <w:p w14:paraId="3BF6D8C3" w14:textId="07E6959F" w:rsidR="00685307" w:rsidRPr="00EB1CD2" w:rsidRDefault="00685307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3E53C17E" w14:textId="5739DA32" w:rsidR="0045061F" w:rsidRPr="00EB1CD2" w:rsidRDefault="006E5D32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Resumo</w:t>
      </w:r>
    </w:p>
    <w:p w14:paraId="2BA5D012" w14:textId="1D460C6B" w:rsidR="0017690B" w:rsidRPr="00EB1CD2" w:rsidRDefault="00CA7403" w:rsidP="008E2B12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 xml:space="preserve">O resumo deve apresentar de forma clara o problema de pesquisa (objetivo principal/geral da pesquisa), o método, a hipótese de estudo (se houver), os resultados e as conclusões do trabalho. Deve ser composto de uma sequência bem encadeada de frases coerentes, consistentes e objetivas. Sem enumeração de tópicos, redigido em um único parágrafo, com verbos na voz ativa e na terceira pessoa do singular, sem abreviações e citações bibliográficas. Ao ler o resumo, o leitor deve ser capaz de apreender as principais características do </w:t>
      </w:r>
      <w:r w:rsidR="00923A64">
        <w:rPr>
          <w:rFonts w:cs="Arial"/>
        </w:rPr>
        <w:t>te</w:t>
      </w:r>
      <w:r w:rsidR="000410B4">
        <w:rPr>
          <w:rFonts w:cs="Arial"/>
        </w:rPr>
        <w:t>xto.</w:t>
      </w:r>
      <w:r w:rsidRPr="00EB1CD2">
        <w:rPr>
          <w:rFonts w:cs="Arial"/>
        </w:rPr>
        <w:t xml:space="preserve"> Por fim, o resumo deve conter até 250 palavras.</w:t>
      </w:r>
    </w:p>
    <w:p w14:paraId="2CBEE3BE" w14:textId="2A99AAF5" w:rsidR="00514740" w:rsidRPr="00EB1CD2" w:rsidRDefault="00CA7403" w:rsidP="0017690B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cs="Arial"/>
          <w:b/>
        </w:rPr>
        <w:t>Palavras-chave</w:t>
      </w:r>
      <w:r w:rsidRPr="00EB1CD2">
        <w:rPr>
          <w:rFonts w:cs="Arial"/>
        </w:rPr>
        <w:t xml:space="preserve">: </w:t>
      </w:r>
      <w:r w:rsidRPr="00EB1CD2">
        <w:rPr>
          <w:rFonts w:eastAsia="Arial" w:cs="Arial"/>
          <w:color w:val="000000"/>
        </w:rPr>
        <w:t>As palavras-chave devem conter até cinco termos, separadas entre si por “ponto e vírgula”.</w:t>
      </w:r>
    </w:p>
    <w:p w14:paraId="5FE335F4" w14:textId="2DBFA5EE" w:rsidR="0017690B" w:rsidRPr="00EB1CD2" w:rsidRDefault="00514740" w:rsidP="00514740">
      <w:pPr>
        <w:spacing w:after="160" w:line="259" w:lineRule="auto"/>
        <w:rPr>
          <w:rFonts w:ascii="Arial" w:eastAsia="Arial" w:hAnsi="Arial" w:cs="Arial"/>
          <w:color w:val="000000"/>
          <w:szCs w:val="22"/>
        </w:rPr>
      </w:pPr>
      <w:r w:rsidRPr="00EB1CD2">
        <w:rPr>
          <w:rFonts w:ascii="Arial" w:eastAsia="Arial" w:hAnsi="Arial" w:cs="Arial"/>
          <w:color w:val="000000"/>
        </w:rPr>
        <w:br w:type="page"/>
      </w:r>
    </w:p>
    <w:p w14:paraId="3C707B95" w14:textId="5006ACDF" w:rsidR="00514740" w:rsidRPr="00EB1CD2" w:rsidRDefault="00060105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a</w:t>
      </w:r>
      <w:r w:rsidR="00CA7403" w:rsidRPr="00EB1CD2">
        <w:rPr>
          <w:rFonts w:cs="Arial"/>
        </w:rPr>
        <w:t xml:space="preserve">bstract </w:t>
      </w:r>
    </w:p>
    <w:p w14:paraId="3AC0107E" w14:textId="3109B220" w:rsidR="00CA7403" w:rsidRPr="00EB1CD2" w:rsidRDefault="002F2F42" w:rsidP="0017690B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eastAsia="Arial" w:cs="Arial"/>
          <w:color w:val="000000"/>
        </w:rPr>
        <w:t xml:space="preserve">Elemento obrigatório, </w:t>
      </w:r>
      <w:r w:rsidR="007720F4" w:rsidRPr="00EB1CD2">
        <w:rPr>
          <w:rFonts w:eastAsia="Arial" w:cs="Arial"/>
          <w:color w:val="000000"/>
        </w:rPr>
        <w:t>r</w:t>
      </w:r>
      <w:r w:rsidR="00CA7403" w:rsidRPr="00EB1CD2">
        <w:rPr>
          <w:rFonts w:eastAsia="Arial" w:cs="Arial"/>
          <w:color w:val="000000"/>
        </w:rPr>
        <w:t>esumo em inglês que segue as mesmas regras do resumo em português.</w:t>
      </w:r>
    </w:p>
    <w:p w14:paraId="75458803" w14:textId="4ECF09F1" w:rsidR="00CA7403" w:rsidRPr="00EB1CD2" w:rsidRDefault="00CA7403" w:rsidP="008E2B12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eastAsia="Arial" w:hAnsi="Arial" w:cs="Arial"/>
          <w:color w:val="000000"/>
        </w:rPr>
      </w:pPr>
      <w:r w:rsidRPr="00EB1CD2">
        <w:rPr>
          <w:rFonts w:ascii="Arial" w:hAnsi="Arial" w:cs="Arial"/>
          <w:b/>
        </w:rPr>
        <w:t>Keywords</w:t>
      </w:r>
      <w:r w:rsidRPr="00EB1CD2">
        <w:rPr>
          <w:rFonts w:ascii="Arial" w:hAnsi="Arial" w:cs="Arial"/>
        </w:rPr>
        <w:t>:</w:t>
      </w:r>
      <w:r w:rsidRPr="00EB1CD2">
        <w:rPr>
          <w:rFonts w:ascii="Arial" w:eastAsia="Arial" w:hAnsi="Arial" w:cs="Arial"/>
          <w:color w:val="000000"/>
        </w:rPr>
        <w:t xml:space="preserve"> Seguem as mesmas regras das palavras-chave em português.</w:t>
      </w:r>
    </w:p>
    <w:p w14:paraId="77BD3139" w14:textId="30164D45" w:rsidR="009562AA" w:rsidRPr="00EB1CD2" w:rsidRDefault="009562AA">
      <w:pPr>
        <w:spacing w:after="160" w:line="259" w:lineRule="auto"/>
        <w:rPr>
          <w:rFonts w:ascii="Arial" w:eastAsia="Arial" w:hAnsi="Arial" w:cs="Arial"/>
          <w:color w:val="000000"/>
        </w:rPr>
      </w:pPr>
      <w:r w:rsidRPr="00EB1CD2">
        <w:rPr>
          <w:rFonts w:ascii="Arial" w:eastAsia="Arial" w:hAnsi="Arial" w:cs="Arial"/>
          <w:color w:val="000000"/>
        </w:rPr>
        <w:br w:type="page"/>
      </w:r>
    </w:p>
    <w:p w14:paraId="6FED8C62" w14:textId="5DA1921F" w:rsidR="006A5251" w:rsidRPr="00EB1CD2" w:rsidRDefault="00897B1C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Lista de ilustrações</w:t>
      </w:r>
      <w:r w:rsidR="00B94160" w:rsidRPr="00EB1CD2">
        <w:rPr>
          <w:rFonts w:cs="Arial"/>
        </w:rPr>
        <w:t xml:space="preserve"> </w:t>
      </w:r>
      <w:r w:rsidR="001F02CE" w:rsidRPr="00EB1CD2">
        <w:rPr>
          <w:rFonts w:cs="Arial"/>
        </w:rPr>
        <w:t>(OPCIONAL)</w:t>
      </w:r>
    </w:p>
    <w:p w14:paraId="48783840" w14:textId="5CB30842" w:rsidR="00177417" w:rsidRPr="00EB1CD2" w:rsidRDefault="0033143B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>(</w:t>
      </w:r>
      <w:r w:rsidR="00FA2B32" w:rsidRPr="00EB1CD2">
        <w:rPr>
          <w:rFonts w:cs="Arial"/>
        </w:rPr>
        <w:t xml:space="preserve">Elemento opcional, que deve ser elaborado de acordo com a ordem apresentada no texto, com cada item designado por seu nome específico, acompanhado do respectivo número da página. </w:t>
      </w:r>
      <w:r w:rsidR="00ED6100" w:rsidRPr="00EB1CD2">
        <w:rPr>
          <w:rFonts w:cs="Arial"/>
        </w:rPr>
        <w:t>Quando necessário, recomenda-se a elaboração de lista p</w:t>
      </w:r>
      <w:r w:rsidR="009F6DB1" w:rsidRPr="00EB1CD2">
        <w:rPr>
          <w:rFonts w:cs="Arial"/>
        </w:rPr>
        <w:t>rópria</w:t>
      </w:r>
      <w:r w:rsidR="00271A19" w:rsidRPr="00EB1CD2">
        <w:rPr>
          <w:rFonts w:cs="Arial"/>
        </w:rPr>
        <w:t xml:space="preserve"> para cada tipo de ilustração: d</w:t>
      </w:r>
      <w:r w:rsidR="00B94160" w:rsidRPr="00EB1CD2">
        <w:rPr>
          <w:rFonts w:cs="Arial"/>
        </w:rPr>
        <w:t>esenhos, esquemas, fluxogramas, fotografias, gráficos, mapas, organogramas, plantas, quadros, retratos e outras</w:t>
      </w:r>
      <w:r w:rsidR="006A5251" w:rsidRPr="00EB1CD2">
        <w:rPr>
          <w:rFonts w:cs="Arial"/>
        </w:rPr>
        <w:t>.</w:t>
      </w:r>
      <w:r w:rsidRPr="00EB1CD2">
        <w:rPr>
          <w:rFonts w:cs="Arial"/>
        </w:rPr>
        <w:t>)</w:t>
      </w:r>
    </w:p>
    <w:p w14:paraId="59FF5E90" w14:textId="2AB75AAA" w:rsidR="00015D78" w:rsidRPr="00EB1CD2" w:rsidRDefault="00015D78" w:rsidP="00015D78">
      <w:pPr>
        <w:rPr>
          <w:rFonts w:ascii="Arial" w:hAnsi="Arial" w:cs="Arial"/>
          <w:lang w:eastAsia="pt-BR"/>
        </w:rPr>
      </w:pPr>
    </w:p>
    <w:p w14:paraId="6119408F" w14:textId="57355962" w:rsidR="00A9772A" w:rsidRPr="00EB1CD2" w:rsidRDefault="00897B1C">
      <w:pPr>
        <w:pStyle w:val="ndicedeilustraes"/>
        <w:tabs>
          <w:tab w:val="right" w:leader="dot" w:pos="9061"/>
        </w:tabs>
        <w:rPr>
          <w:rFonts w:eastAsiaTheme="minorEastAsia" w:cs="Arial"/>
          <w:noProof/>
          <w:sz w:val="22"/>
        </w:rPr>
      </w:pPr>
      <w:r w:rsidRPr="00EB1CD2">
        <w:rPr>
          <w:rFonts w:cs="Arial"/>
        </w:rPr>
        <w:fldChar w:fldCharType="begin"/>
      </w:r>
      <w:r w:rsidRPr="00EB1CD2">
        <w:rPr>
          <w:rFonts w:cs="Arial"/>
        </w:rPr>
        <w:instrText xml:space="preserve"> TOC \h \z \t "01.Título_PPGTCU;1" \c "Figura" </w:instrText>
      </w:r>
      <w:r w:rsidRPr="00EB1CD2">
        <w:rPr>
          <w:rFonts w:cs="Arial"/>
        </w:rPr>
        <w:fldChar w:fldCharType="separate"/>
      </w:r>
      <w:hyperlink w:anchor="_Toc128563722" w:history="1">
        <w:r w:rsidR="00A9772A" w:rsidRPr="00EB1CD2">
          <w:rPr>
            <w:rStyle w:val="Hyperlink"/>
            <w:rFonts w:cs="Arial"/>
            <w:noProof/>
          </w:rPr>
          <w:t>Figura 2 - Exemplo de formatação de figura</w:t>
        </w:r>
        <w:r w:rsidR="00A9772A" w:rsidRPr="00EB1CD2">
          <w:rPr>
            <w:rFonts w:cs="Arial"/>
            <w:noProof/>
            <w:webHidden/>
          </w:rPr>
          <w:tab/>
        </w:r>
        <w:r w:rsidR="007C7E3F" w:rsidRPr="00EB1CD2">
          <w:rPr>
            <w:rFonts w:cs="Arial"/>
            <w:noProof/>
            <w:webHidden/>
          </w:rPr>
          <w:t>4</w:t>
        </w:r>
      </w:hyperlink>
    </w:p>
    <w:p w14:paraId="080E8733" w14:textId="77777777" w:rsidR="000135AC" w:rsidRPr="00EB1CD2" w:rsidRDefault="00897B1C" w:rsidP="000135AC">
      <w:pPr>
        <w:pStyle w:val="TitulodeIlustraes1"/>
        <w:rPr>
          <w:rFonts w:cs="Arial"/>
        </w:rPr>
      </w:pPr>
      <w:r w:rsidRPr="00EB1CD2">
        <w:rPr>
          <w:rFonts w:cs="Arial"/>
          <w:lang w:eastAsia="pt-BR"/>
        </w:rPr>
        <w:fldChar w:fldCharType="end"/>
      </w:r>
      <w:bookmarkStart w:id="0" w:name="_Toc128563722"/>
      <w:r w:rsidR="000135AC" w:rsidRPr="00EB1CD2">
        <w:rPr>
          <w:rFonts w:cs="Arial"/>
        </w:rPr>
        <w:t xml:space="preserve"> </w:t>
      </w:r>
    </w:p>
    <w:p w14:paraId="3EB61677" w14:textId="77777777" w:rsidR="000135AC" w:rsidRPr="00EB1CD2" w:rsidRDefault="000135AC" w:rsidP="000135AC">
      <w:pPr>
        <w:pStyle w:val="TitulodeIlustraes1"/>
        <w:rPr>
          <w:rFonts w:cs="Arial"/>
        </w:rPr>
      </w:pPr>
    </w:p>
    <w:p w14:paraId="67BF5BE9" w14:textId="20D82484" w:rsidR="000135AC" w:rsidRPr="00EB1CD2" w:rsidRDefault="000135AC" w:rsidP="000135AC">
      <w:pPr>
        <w:pStyle w:val="TitulodeIlustraes1"/>
        <w:rPr>
          <w:rFonts w:cs="Arial"/>
          <w:sz w:val="20"/>
          <w:szCs w:val="20"/>
        </w:rPr>
      </w:pPr>
      <w:r w:rsidRPr="00EB1CD2">
        <w:rPr>
          <w:rFonts w:cs="Arial"/>
          <w:sz w:val="20"/>
          <w:szCs w:val="20"/>
        </w:rPr>
        <w:t xml:space="preserve">Figura </w:t>
      </w:r>
      <w:r w:rsidRPr="00EB1CD2">
        <w:rPr>
          <w:rFonts w:cs="Arial"/>
          <w:sz w:val="20"/>
          <w:szCs w:val="20"/>
        </w:rPr>
        <w:fldChar w:fldCharType="begin"/>
      </w:r>
      <w:r w:rsidRPr="00EB1CD2">
        <w:rPr>
          <w:rFonts w:cs="Arial"/>
          <w:sz w:val="20"/>
          <w:szCs w:val="20"/>
        </w:rPr>
        <w:instrText xml:space="preserve"> SEQ Figura \* ARABIC </w:instrText>
      </w:r>
      <w:r w:rsidRPr="00EB1CD2">
        <w:rPr>
          <w:rFonts w:cs="Arial"/>
          <w:sz w:val="20"/>
          <w:szCs w:val="20"/>
        </w:rPr>
        <w:fldChar w:fldCharType="separate"/>
      </w:r>
      <w:r w:rsidR="008F06C4" w:rsidRPr="00EB1CD2">
        <w:rPr>
          <w:rFonts w:cs="Arial"/>
          <w:noProof/>
          <w:sz w:val="20"/>
          <w:szCs w:val="20"/>
        </w:rPr>
        <w:t>1</w:t>
      </w:r>
      <w:r w:rsidRPr="00EB1CD2">
        <w:rPr>
          <w:rFonts w:cs="Arial"/>
          <w:noProof/>
          <w:sz w:val="20"/>
          <w:szCs w:val="20"/>
        </w:rPr>
        <w:fldChar w:fldCharType="end"/>
      </w:r>
      <w:r w:rsidRPr="00EB1CD2">
        <w:rPr>
          <w:rFonts w:cs="Arial"/>
          <w:sz w:val="20"/>
          <w:szCs w:val="20"/>
        </w:rPr>
        <w:t xml:space="preserve"> - Exemplo de formatação de figura</w:t>
      </w:r>
      <w:bookmarkEnd w:id="0"/>
    </w:p>
    <w:p w14:paraId="3335D6B5" w14:textId="77777777" w:rsidR="000135AC" w:rsidRPr="00EB1CD2" w:rsidRDefault="000135AC" w:rsidP="000135AC">
      <w:pPr>
        <w:suppressAutoHyphens/>
        <w:jc w:val="center"/>
        <w:rPr>
          <w:rFonts w:ascii="Arial" w:hAnsi="Arial" w:cs="Arial"/>
        </w:rPr>
      </w:pPr>
      <w:r w:rsidRPr="00EB1CD2">
        <w:rPr>
          <w:rFonts w:ascii="Arial" w:hAnsi="Arial" w:cs="Arial"/>
          <w:noProof/>
          <w:lang w:eastAsia="pt-BR"/>
        </w:rPr>
        <w:drawing>
          <wp:inline distT="0" distB="0" distL="0" distR="0" wp14:anchorId="01E107CE" wp14:editId="30F50BC8">
            <wp:extent cx="5363837" cy="3449955"/>
            <wp:effectExtent l="19050" t="19050" r="27940" b="17145"/>
            <wp:docPr id="81" name="Picture 81" descr="Diagrama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Diagrama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7849" cy="3452536"/>
                    </a:xfrm>
                    <a:prstGeom prst="rect">
                      <a:avLst/>
                    </a:prstGeom>
                    <a:ln w="952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337AA829" w14:textId="6B6ECC23" w:rsidR="000135AC" w:rsidRPr="00EB1CD2" w:rsidRDefault="000135AC" w:rsidP="000135AC">
      <w:pPr>
        <w:pStyle w:val="LegendadeIlustraes1"/>
        <w:rPr>
          <w:rFonts w:cs="Arial"/>
        </w:rPr>
      </w:pPr>
      <w:r w:rsidRPr="00EB1CD2">
        <w:rPr>
          <w:rFonts w:cs="Arial"/>
        </w:rPr>
        <w:t xml:space="preserve">Fonte: </w:t>
      </w:r>
      <w:r w:rsidR="00467D46" w:rsidRPr="00EB1CD2">
        <w:rPr>
          <w:rFonts w:cs="Arial"/>
        </w:rPr>
        <w:t xml:space="preserve">(centralizado, </w:t>
      </w:r>
      <w:proofErr w:type="spellStart"/>
      <w:r w:rsidR="00467D46" w:rsidRPr="00EB1CD2">
        <w:rPr>
          <w:rFonts w:cs="Arial"/>
        </w:rPr>
        <w:t>tam</w:t>
      </w:r>
      <w:proofErr w:type="spellEnd"/>
      <w:r w:rsidR="00467D46" w:rsidRPr="00EB1CD2">
        <w:rPr>
          <w:rFonts w:cs="Arial"/>
        </w:rPr>
        <w:t xml:space="preserve"> 10) </w:t>
      </w:r>
      <w:r w:rsidRPr="00EB1CD2">
        <w:rPr>
          <w:rFonts w:cs="Arial"/>
        </w:rPr>
        <w:t xml:space="preserve">Brasil. Casa Civil da Presidência da República; IPEA </w:t>
      </w:r>
      <w:r w:rsidRPr="00EB1CD2">
        <w:rPr>
          <w:rFonts w:cs="Arial"/>
        </w:rPr>
        <w:fldChar w:fldCharType="begin"/>
      </w:r>
      <w:r w:rsidRPr="00EB1CD2">
        <w:rPr>
          <w:rFonts w:cs="Arial"/>
        </w:rPr>
        <w:instrText xml:space="preserve"> ADDIN ZOTERO_ITEM CSL_CITATION {"citationID":"8parz2zN","properties":{"formattedCitation":"(2018)","plainCitation":"(2018)","noteIndex":0},"citationItems":[{"id":1122,"uris":["http://zotero.org/users/1245853/items/ZZUENH8S"],"uri":["http://zotero.org/users/1245853/items/ZZUENH8S"],"itemData":{"id":1122,"type":"book","event-place":"Brasília","publisher":"Ipea","publisher-place":"Brasília","title":"Avaliação de políticas públicas: guia prático de análise ex ante","URL":"https://www.cgu.gov.br/Publicacoes/auditoria-e-fiscalizacao/arquivos/guia-analise-ex-ante.pdf","volume":"1","editor":[{"family":"Brasil. Casa Civil da Presidência da República","given":""},{"literal":"Instituto de Pesquisa Econômica Aplicada"}],"issued":{"date-parts":[["2018"]]}},"suppress-author":true}],"schema":"https://github.com/citation-style-language/schema/raw/master/csl-citation.json"} </w:instrText>
      </w:r>
      <w:r w:rsidRPr="00EB1CD2">
        <w:rPr>
          <w:rFonts w:cs="Arial"/>
        </w:rPr>
        <w:fldChar w:fldCharType="separate"/>
      </w:r>
      <w:r w:rsidRPr="00EB1CD2">
        <w:rPr>
          <w:rFonts w:cs="Arial"/>
        </w:rPr>
        <w:t>(2018)</w:t>
      </w:r>
      <w:r w:rsidRPr="00EB1CD2">
        <w:rPr>
          <w:rFonts w:cs="Arial"/>
        </w:rPr>
        <w:fldChar w:fldCharType="end"/>
      </w:r>
    </w:p>
    <w:p w14:paraId="0391EE89" w14:textId="77777777" w:rsidR="000135AC" w:rsidRPr="00EB1CD2" w:rsidRDefault="000135AC" w:rsidP="000135AC">
      <w:pPr>
        <w:pStyle w:val="LegendadeIlustraes1"/>
        <w:jc w:val="both"/>
        <w:rPr>
          <w:rFonts w:cs="Arial"/>
        </w:rPr>
      </w:pPr>
    </w:p>
    <w:p w14:paraId="629F29C1" w14:textId="1078B5BF" w:rsidR="00A60A6A" w:rsidRPr="00EB1CD2" w:rsidRDefault="00A60A6A" w:rsidP="00897B1C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hAnsi="Arial" w:cs="Arial"/>
          <w:szCs w:val="22"/>
          <w:lang w:eastAsia="pt-BR"/>
        </w:rPr>
      </w:pPr>
    </w:p>
    <w:p w14:paraId="74CDA44D" w14:textId="10251E67" w:rsidR="00137AE7" w:rsidRPr="00EB1CD2" w:rsidRDefault="00137AE7" w:rsidP="00897B1C">
      <w:p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rFonts w:ascii="Arial" w:hAnsi="Arial" w:cs="Arial"/>
          <w:szCs w:val="22"/>
          <w:lang w:eastAsia="pt-BR"/>
        </w:rPr>
      </w:pPr>
    </w:p>
    <w:p w14:paraId="02CB20E7" w14:textId="28220D6C" w:rsidR="00137AE7" w:rsidRPr="00EB1CD2" w:rsidRDefault="00467D46" w:rsidP="00467D46">
      <w:pPr>
        <w:spacing w:after="160" w:line="259" w:lineRule="auto"/>
        <w:rPr>
          <w:rFonts w:ascii="Arial" w:hAnsi="Arial" w:cs="Arial"/>
          <w:szCs w:val="22"/>
          <w:lang w:eastAsia="pt-BR"/>
        </w:rPr>
      </w:pPr>
      <w:r w:rsidRPr="00EB1CD2">
        <w:rPr>
          <w:rFonts w:ascii="Arial" w:hAnsi="Arial" w:cs="Arial"/>
          <w:szCs w:val="22"/>
          <w:lang w:eastAsia="pt-BR"/>
        </w:rPr>
        <w:br w:type="page"/>
      </w:r>
    </w:p>
    <w:p w14:paraId="01A91312" w14:textId="77777777" w:rsidR="00750A98" w:rsidRPr="00EB1CD2" w:rsidRDefault="00750A98" w:rsidP="00FA1A10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Lista de tabelas (opcional)</w:t>
      </w:r>
    </w:p>
    <w:p w14:paraId="7E7BE30A" w14:textId="77777777" w:rsidR="00BD1BD1" w:rsidRPr="00EB1CD2" w:rsidRDefault="00BD1BD1" w:rsidP="00BD1BD1">
      <w:pPr>
        <w:pStyle w:val="Pargrafos1"/>
        <w:ind w:firstLine="0"/>
        <w:rPr>
          <w:rFonts w:eastAsia="Arial" w:cs="Arial"/>
          <w:color w:val="000000"/>
        </w:rPr>
      </w:pPr>
      <w:r w:rsidRPr="00EB1CD2">
        <w:rPr>
          <w:rFonts w:eastAsia="Arial" w:cs="Arial"/>
          <w:color w:val="000000"/>
        </w:rPr>
        <w:t>Elemento opcional. Elaborada de acordo com a ordem apresentada no texto, com cada item designado por seu nome específico, acompanhado do respectivo número da folha ou página.</w:t>
      </w:r>
    </w:p>
    <w:p w14:paraId="7991B260" w14:textId="77777777" w:rsidR="007C7E3F" w:rsidRPr="00EB1CD2" w:rsidRDefault="007C7E3F" w:rsidP="00BD1BD1">
      <w:pPr>
        <w:pStyle w:val="Pargrafos1"/>
        <w:ind w:firstLine="0"/>
        <w:rPr>
          <w:rFonts w:eastAsia="Arial" w:cs="Arial"/>
          <w:color w:val="000000"/>
        </w:rPr>
      </w:pPr>
    </w:p>
    <w:p w14:paraId="025B74B2" w14:textId="19EB1090" w:rsidR="00685307" w:rsidRPr="00EB1CD2" w:rsidRDefault="007C7E3F">
      <w:pPr>
        <w:pStyle w:val="ndicedeilustraes"/>
        <w:tabs>
          <w:tab w:val="right" w:leader="dot" w:pos="9061"/>
        </w:tabs>
        <w:rPr>
          <w:rFonts w:eastAsiaTheme="minorEastAsia" w:cs="Arial"/>
          <w:noProof/>
          <w:sz w:val="22"/>
        </w:rPr>
      </w:pPr>
      <w:r w:rsidRPr="00EB1CD2">
        <w:rPr>
          <w:rFonts w:cs="Arial"/>
        </w:rPr>
        <w:fldChar w:fldCharType="begin"/>
      </w:r>
      <w:r w:rsidRPr="00EB1CD2">
        <w:rPr>
          <w:rFonts w:cs="Arial"/>
        </w:rPr>
        <w:instrText xml:space="preserve"> TOC \h \z \c "Tabela" </w:instrText>
      </w:r>
      <w:r w:rsidRPr="00EB1CD2">
        <w:rPr>
          <w:rFonts w:cs="Arial"/>
        </w:rPr>
        <w:fldChar w:fldCharType="separate"/>
      </w:r>
      <w:hyperlink w:anchor="_Toc129008520" w:history="1">
        <w:r w:rsidR="00685307" w:rsidRPr="00EB1CD2">
          <w:rPr>
            <w:rStyle w:val="Hyperlink"/>
            <w:rFonts w:cs="Arial"/>
            <w:noProof/>
          </w:rPr>
          <w:t>Tabela 1 – Exemplo de tabela</w:t>
        </w:r>
        <w:r w:rsidR="00685307" w:rsidRPr="00EB1CD2">
          <w:rPr>
            <w:rFonts w:cs="Arial"/>
            <w:noProof/>
            <w:webHidden/>
          </w:rPr>
          <w:tab/>
        </w:r>
        <w:r w:rsidR="00685307" w:rsidRPr="00EB1CD2">
          <w:rPr>
            <w:rFonts w:cs="Arial"/>
            <w:noProof/>
            <w:webHidden/>
          </w:rPr>
          <w:fldChar w:fldCharType="begin"/>
        </w:r>
        <w:r w:rsidR="00685307" w:rsidRPr="00EB1CD2">
          <w:rPr>
            <w:rFonts w:cs="Arial"/>
            <w:noProof/>
            <w:webHidden/>
          </w:rPr>
          <w:instrText xml:space="preserve"> PAGEREF _Toc129008520 \h </w:instrText>
        </w:r>
        <w:r w:rsidR="00685307" w:rsidRPr="00EB1CD2">
          <w:rPr>
            <w:rFonts w:cs="Arial"/>
            <w:noProof/>
            <w:webHidden/>
          </w:rPr>
        </w:r>
        <w:r w:rsidR="00685307" w:rsidRPr="00EB1CD2">
          <w:rPr>
            <w:rFonts w:cs="Arial"/>
            <w:noProof/>
            <w:webHidden/>
          </w:rPr>
          <w:fldChar w:fldCharType="separate"/>
        </w:r>
        <w:r w:rsidR="008F06C4" w:rsidRPr="00EB1CD2">
          <w:rPr>
            <w:rFonts w:cs="Arial"/>
            <w:noProof/>
            <w:webHidden/>
          </w:rPr>
          <w:t>5</w:t>
        </w:r>
        <w:r w:rsidR="00685307" w:rsidRPr="00EB1CD2">
          <w:rPr>
            <w:rFonts w:cs="Arial"/>
            <w:noProof/>
            <w:webHidden/>
          </w:rPr>
          <w:fldChar w:fldCharType="end"/>
        </w:r>
      </w:hyperlink>
    </w:p>
    <w:p w14:paraId="4C9B5796" w14:textId="09987BD4" w:rsidR="00BD1BD1" w:rsidRPr="00EB1CD2" w:rsidRDefault="007C7E3F" w:rsidP="00634012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fldChar w:fldCharType="end"/>
      </w:r>
    </w:p>
    <w:p w14:paraId="4E4D5D33" w14:textId="373D3596" w:rsidR="00750A98" w:rsidRPr="00EB1CD2" w:rsidRDefault="00750A98" w:rsidP="00750A98">
      <w:pPr>
        <w:pStyle w:val="TitulodeIlustraes1"/>
        <w:rPr>
          <w:rFonts w:cs="Arial"/>
          <w:sz w:val="20"/>
          <w:szCs w:val="20"/>
        </w:rPr>
      </w:pPr>
      <w:bookmarkStart w:id="1" w:name="_Toc129008520"/>
      <w:r w:rsidRPr="00EB1CD2">
        <w:rPr>
          <w:rFonts w:cs="Arial"/>
          <w:sz w:val="20"/>
          <w:szCs w:val="20"/>
        </w:rPr>
        <w:t xml:space="preserve">Tabela </w:t>
      </w:r>
      <w:r w:rsidRPr="00EB1CD2">
        <w:rPr>
          <w:rFonts w:cs="Arial"/>
          <w:sz w:val="20"/>
          <w:szCs w:val="20"/>
        </w:rPr>
        <w:fldChar w:fldCharType="begin"/>
      </w:r>
      <w:r w:rsidRPr="00EB1CD2">
        <w:rPr>
          <w:rFonts w:cs="Arial"/>
          <w:sz w:val="20"/>
          <w:szCs w:val="20"/>
        </w:rPr>
        <w:instrText xml:space="preserve"> SEQ Tabela \* ARABIC </w:instrText>
      </w:r>
      <w:r w:rsidRPr="00EB1CD2">
        <w:rPr>
          <w:rFonts w:cs="Arial"/>
          <w:sz w:val="20"/>
          <w:szCs w:val="20"/>
        </w:rPr>
        <w:fldChar w:fldCharType="separate"/>
      </w:r>
      <w:r w:rsidR="008F06C4" w:rsidRPr="00EB1CD2">
        <w:rPr>
          <w:rFonts w:cs="Arial"/>
          <w:noProof/>
          <w:sz w:val="20"/>
          <w:szCs w:val="20"/>
        </w:rPr>
        <w:t>1</w:t>
      </w:r>
      <w:r w:rsidRPr="00EB1CD2">
        <w:rPr>
          <w:rFonts w:cs="Arial"/>
          <w:sz w:val="20"/>
          <w:szCs w:val="20"/>
        </w:rPr>
        <w:fldChar w:fldCharType="end"/>
      </w:r>
      <w:r w:rsidRPr="00EB1CD2">
        <w:rPr>
          <w:rFonts w:cs="Arial"/>
          <w:sz w:val="20"/>
          <w:szCs w:val="20"/>
        </w:rPr>
        <w:t xml:space="preserve"> – Exemplo de tabela</w:t>
      </w:r>
      <w:bookmarkEnd w:id="1"/>
    </w:p>
    <w:tbl>
      <w:tblPr>
        <w:tblW w:w="8783" w:type="dxa"/>
        <w:tblInd w:w="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D39700"/>
          <w:insideV w:val="single" w:sz="4" w:space="0" w:color="D39700"/>
        </w:tblBorders>
        <w:tblLook w:val="0060" w:firstRow="1" w:lastRow="1" w:firstColumn="0" w:lastColumn="0" w:noHBand="0" w:noVBand="0"/>
      </w:tblPr>
      <w:tblGrid>
        <w:gridCol w:w="2196"/>
        <w:gridCol w:w="2196"/>
        <w:gridCol w:w="2196"/>
        <w:gridCol w:w="2195"/>
      </w:tblGrid>
      <w:tr w:rsidR="00750A98" w:rsidRPr="00EB1CD2" w14:paraId="0B1A7465" w14:textId="77777777">
        <w:trPr>
          <w:trHeight w:val="272"/>
        </w:trPr>
        <w:tc>
          <w:tcPr>
            <w:tcW w:w="2196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FD4832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EB1CD2">
              <w:rPr>
                <w:rFonts w:ascii="Arial" w:eastAsia="Arial" w:hAnsi="Arial" w:cs="Arial"/>
              </w:rPr>
              <w:t>Categoria 1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75CDC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EB1CD2">
              <w:rPr>
                <w:rFonts w:ascii="Arial" w:eastAsia="Arial" w:hAnsi="Arial" w:cs="Arial"/>
              </w:rPr>
              <w:t>Categoria 2</w:t>
            </w:r>
          </w:p>
        </w:tc>
        <w:tc>
          <w:tcPr>
            <w:tcW w:w="21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4254B1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EB1CD2">
              <w:rPr>
                <w:rFonts w:ascii="Arial" w:eastAsia="Arial" w:hAnsi="Arial" w:cs="Arial"/>
              </w:rPr>
              <w:t>Categoria 3</w:t>
            </w:r>
          </w:p>
        </w:tc>
        <w:tc>
          <w:tcPr>
            <w:tcW w:w="219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9B7CC04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EB1CD2">
              <w:rPr>
                <w:rFonts w:ascii="Arial" w:eastAsia="Arial" w:hAnsi="Arial" w:cs="Arial"/>
              </w:rPr>
              <w:t>Categoria 4</w:t>
            </w:r>
          </w:p>
        </w:tc>
      </w:tr>
      <w:tr w:rsidR="00750A98" w:rsidRPr="00EB1CD2" w14:paraId="0EBFDE08" w14:textId="77777777">
        <w:trPr>
          <w:trHeight w:val="121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059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F03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2745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C7276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</w:tr>
      <w:tr w:rsidR="00750A98" w:rsidRPr="00EB1CD2" w14:paraId="4758DA49" w14:textId="77777777">
        <w:trPr>
          <w:trHeight w:val="228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B57F1E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DA942A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72E940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96AF57E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</w:tr>
      <w:tr w:rsidR="00750A98" w:rsidRPr="00EB1CD2" w14:paraId="22EB5D61" w14:textId="77777777">
        <w:trPr>
          <w:trHeight w:val="228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17F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9D9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2F5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69BFE" w14:textId="77777777" w:rsidR="00750A98" w:rsidRPr="00EB1CD2" w:rsidRDefault="00750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 w:rsidRPr="00EB1CD2">
              <w:rPr>
                <w:rFonts w:ascii="Arial" w:eastAsia="Arial" w:hAnsi="Arial" w:cs="Arial"/>
              </w:rPr>
              <w:t>dados numéricos</w:t>
            </w:r>
          </w:p>
        </w:tc>
      </w:tr>
    </w:tbl>
    <w:p w14:paraId="3A6A20B0" w14:textId="31572A19" w:rsidR="00750A98" w:rsidRPr="00EB1CD2" w:rsidRDefault="00750A98" w:rsidP="00750A98">
      <w:pPr>
        <w:pStyle w:val="LegendadeIlustraes1"/>
        <w:rPr>
          <w:rFonts w:cs="Arial"/>
        </w:rPr>
      </w:pPr>
      <w:r w:rsidRPr="00EB1CD2">
        <w:rPr>
          <w:rFonts w:cs="Arial"/>
        </w:rPr>
        <w:t>Fonte: (</w:t>
      </w:r>
      <w:r w:rsidR="00AA7F31" w:rsidRPr="00EB1CD2">
        <w:rPr>
          <w:rFonts w:cs="Arial"/>
        </w:rPr>
        <w:t>centralizado</w:t>
      </w:r>
      <w:r w:rsidRPr="00EB1CD2">
        <w:rPr>
          <w:rFonts w:cs="Arial"/>
        </w:rPr>
        <w:t xml:space="preserve">, </w:t>
      </w:r>
      <w:proofErr w:type="spellStart"/>
      <w:r w:rsidRPr="00EB1CD2">
        <w:rPr>
          <w:rFonts w:cs="Arial"/>
        </w:rPr>
        <w:t>tam</w:t>
      </w:r>
      <w:proofErr w:type="spellEnd"/>
      <w:r w:rsidRPr="00EB1CD2">
        <w:rPr>
          <w:rFonts w:cs="Arial"/>
        </w:rPr>
        <w:t xml:space="preserve"> 10</w:t>
      </w:r>
      <w:r w:rsidR="00AA7F31" w:rsidRPr="00EB1CD2">
        <w:rPr>
          <w:rFonts w:cs="Arial"/>
        </w:rPr>
        <w:t>)</w:t>
      </w:r>
    </w:p>
    <w:p w14:paraId="59E0E318" w14:textId="77777777" w:rsidR="00A60A6A" w:rsidRPr="00EB1CD2" w:rsidRDefault="00A60A6A">
      <w:pPr>
        <w:spacing w:after="160" w:line="259" w:lineRule="auto"/>
        <w:rPr>
          <w:rFonts w:ascii="Arial" w:hAnsi="Arial" w:cs="Arial"/>
          <w:sz w:val="20"/>
          <w:szCs w:val="22"/>
        </w:rPr>
      </w:pPr>
      <w:r w:rsidRPr="00EB1CD2">
        <w:rPr>
          <w:rFonts w:ascii="Arial" w:hAnsi="Arial" w:cs="Arial"/>
          <w:szCs w:val="22"/>
          <w:lang w:eastAsia="pt-BR"/>
        </w:rPr>
        <w:br w:type="page"/>
      </w:r>
    </w:p>
    <w:p w14:paraId="1E784ABF" w14:textId="333509A1" w:rsidR="00115079" w:rsidRPr="00EB1CD2" w:rsidRDefault="00115079" w:rsidP="00531331">
      <w:pPr>
        <w:pStyle w:val="Pr-Textual1"/>
        <w:rPr>
          <w:rFonts w:cs="Arial"/>
        </w:rPr>
      </w:pPr>
      <w:bookmarkStart w:id="2" w:name="_Toc358198437"/>
      <w:bookmarkStart w:id="3" w:name="_Toc358199365"/>
      <w:bookmarkStart w:id="4" w:name="_Toc359238463"/>
      <w:r w:rsidRPr="00EB1CD2">
        <w:rPr>
          <w:rFonts w:cs="Arial"/>
        </w:rPr>
        <w:lastRenderedPageBreak/>
        <w:t>LISTA DE ABREVIATURAS E SIGLAS</w:t>
      </w:r>
      <w:bookmarkEnd w:id="2"/>
      <w:bookmarkEnd w:id="3"/>
      <w:bookmarkEnd w:id="4"/>
      <w:r w:rsidR="007E155B" w:rsidRPr="00EB1CD2">
        <w:rPr>
          <w:rFonts w:cs="Arial"/>
        </w:rPr>
        <w:t xml:space="preserve"> (OPCIONAL)</w:t>
      </w:r>
    </w:p>
    <w:p w14:paraId="43E80EAE" w14:textId="77777777" w:rsidR="00F16CBC" w:rsidRPr="00EB1CD2" w:rsidRDefault="00F16CBC" w:rsidP="00531331">
      <w:pPr>
        <w:pStyle w:val="Pargrafos1"/>
        <w:rPr>
          <w:rFonts w:cs="Arial"/>
        </w:rPr>
      </w:pPr>
    </w:p>
    <w:p w14:paraId="0D98E6A4" w14:textId="5F676ECC" w:rsidR="00115079" w:rsidRPr="00EB1CD2" w:rsidRDefault="00115079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>Elemento opcional. Consiste na relação alfabética das abreviaturas e siglas utilizadas no texto, seguidas das palavras ou expressões correspondentes grafadas por extenso. Recomenda-se a elaboração de lista própria para cada tipo.</w:t>
      </w:r>
    </w:p>
    <w:p w14:paraId="3DD4D222" w14:textId="46BCC065" w:rsidR="00115079" w:rsidRPr="00EB1CD2" w:rsidRDefault="00F62AB3" w:rsidP="00F62AB3">
      <w:pPr>
        <w:rPr>
          <w:rFonts w:ascii="Arial" w:hAnsi="Arial" w:cs="Arial"/>
          <w:b/>
        </w:rPr>
      </w:pPr>
      <w:r w:rsidRPr="00EB1CD2">
        <w:rPr>
          <w:rFonts w:ascii="Arial" w:hAnsi="Arial" w:cs="Arial"/>
          <w:b/>
        </w:rPr>
        <w:t>(</w:t>
      </w:r>
      <w:r w:rsidR="00115079" w:rsidRPr="00EB1CD2">
        <w:rPr>
          <w:rFonts w:ascii="Arial" w:hAnsi="Arial" w:cs="Arial"/>
          <w:b/>
        </w:rPr>
        <w:t>EXEMPLO</w:t>
      </w:r>
      <w:r w:rsidRPr="00EB1CD2">
        <w:rPr>
          <w:rFonts w:ascii="Arial" w:hAnsi="Arial" w:cs="Arial"/>
          <w:b/>
        </w:rPr>
        <w:t>)</w:t>
      </w:r>
    </w:p>
    <w:p w14:paraId="6656E036" w14:textId="3CF9F0A9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ABNT - Associação Brasileira de Normas Técnicas</w:t>
      </w:r>
    </w:p>
    <w:p w14:paraId="2DE462EA" w14:textId="1D6765AA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Fil. - Filosofia</w:t>
      </w:r>
    </w:p>
    <w:p w14:paraId="2DB3890B" w14:textId="0744527B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IBGE - Instituto Brasileiro de Geografia e Estatística</w:t>
      </w:r>
    </w:p>
    <w:p w14:paraId="522DC825" w14:textId="327423B4" w:rsidR="00685307" w:rsidRPr="00EB1CD2" w:rsidRDefault="00685307" w:rsidP="00685307">
      <w:pPr>
        <w:spacing w:after="0" w:line="360" w:lineRule="auto"/>
        <w:rPr>
          <w:rFonts w:ascii="Arial" w:hAnsi="Arial" w:cs="Arial"/>
          <w:bCs/>
        </w:rPr>
      </w:pPr>
      <w:r w:rsidRPr="00EB1CD2">
        <w:rPr>
          <w:rFonts w:ascii="Arial" w:hAnsi="Arial" w:cs="Arial"/>
          <w:bCs/>
        </w:rPr>
        <w:t>INMETRO - Instituto Nacional de Metrologia, Normalização e Qualidade Industrial</w:t>
      </w:r>
    </w:p>
    <w:p w14:paraId="6F9EE819" w14:textId="77777777" w:rsidR="00137AE7" w:rsidRPr="00EB1CD2" w:rsidRDefault="00137AE7" w:rsidP="00115079">
      <w:pPr>
        <w:spacing w:after="160" w:line="259" w:lineRule="auto"/>
        <w:jc w:val="center"/>
        <w:rPr>
          <w:rFonts w:ascii="Arial" w:hAnsi="Arial" w:cs="Arial"/>
        </w:rPr>
      </w:pPr>
    </w:p>
    <w:p w14:paraId="72968166" w14:textId="60351621" w:rsidR="00137AE7" w:rsidRPr="00EB1CD2" w:rsidRDefault="00137AE7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189A72CD" w14:textId="279591C2" w:rsidR="008E1491" w:rsidRPr="00EB1CD2" w:rsidRDefault="006F1B4F" w:rsidP="00C93AD6">
      <w:pPr>
        <w:pStyle w:val="Pr-Textual1"/>
        <w:rPr>
          <w:rFonts w:cs="Arial"/>
        </w:rPr>
      </w:pPr>
      <w:r w:rsidRPr="00EB1CD2">
        <w:rPr>
          <w:rFonts w:cs="Arial"/>
        </w:rPr>
        <w:lastRenderedPageBreak/>
        <w:t>SUMÁRIO</w:t>
      </w:r>
    </w:p>
    <w:p w14:paraId="0D3D0639" w14:textId="77777777" w:rsidR="006F1B4F" w:rsidRPr="00EB1CD2" w:rsidRDefault="006F1B4F" w:rsidP="00C1282D">
      <w:pPr>
        <w:pStyle w:val="Sumrio1"/>
        <w:rPr>
          <w:rFonts w:cs="Arial"/>
        </w:rPr>
      </w:pPr>
    </w:p>
    <w:p w14:paraId="0B04FCC8" w14:textId="439C52E6" w:rsidR="008B4524" w:rsidRDefault="00091C79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B1CD2">
        <w:rPr>
          <w:rFonts w:cs="Arial"/>
        </w:rPr>
        <w:fldChar w:fldCharType="begin"/>
      </w:r>
      <w:r w:rsidRPr="00EB1CD2">
        <w:rPr>
          <w:rFonts w:cs="Arial"/>
        </w:rPr>
        <w:instrText xml:space="preserve"> TOC \o "1-3" \h \z \u </w:instrText>
      </w:r>
      <w:r w:rsidRPr="00EB1CD2">
        <w:rPr>
          <w:rFonts w:cs="Arial"/>
        </w:rPr>
        <w:fldChar w:fldCharType="separate"/>
      </w:r>
      <w:hyperlink w:anchor="_Toc129012021" w:history="1">
        <w:r w:rsidR="008B4524" w:rsidRPr="00510672">
          <w:rPr>
            <w:rStyle w:val="Hyperlink"/>
            <w:rFonts w:cs="Arial"/>
            <w:noProof/>
          </w:rPr>
          <w:t>1 TÍTULO DA SEÇÃO PRIMÁRIA (INTRODUÇÃO)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_Toc129012021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8</w:t>
        </w:r>
        <w:r w:rsidR="008B4524">
          <w:rPr>
            <w:noProof/>
            <w:webHidden/>
          </w:rPr>
          <w:fldChar w:fldCharType="end"/>
        </w:r>
      </w:hyperlink>
    </w:p>
    <w:p w14:paraId="5962332F" w14:textId="415B9816" w:rsidR="008B4524" w:rsidRDefault="00000000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2" w:history="1">
        <w:r w:rsidR="008B4524" w:rsidRPr="00510672">
          <w:rPr>
            <w:rStyle w:val="Hyperlink"/>
            <w:rFonts w:cs="Arial"/>
          </w:rPr>
          <w:t>1.1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_Toc129012022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8</w:t>
        </w:r>
        <w:r w:rsidR="008B4524">
          <w:rPr>
            <w:webHidden/>
          </w:rPr>
          <w:fldChar w:fldCharType="end"/>
        </w:r>
      </w:hyperlink>
    </w:p>
    <w:p w14:paraId="27528A90" w14:textId="6FCE8CD4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3" w:history="1">
        <w:r w:rsidR="008B4524" w:rsidRPr="00510672">
          <w:rPr>
            <w:rStyle w:val="Hyperlink"/>
            <w:rFonts w:cs="Arial"/>
            <w:noProof/>
          </w:rPr>
          <w:t>2 título da seção primária (desenvolvimento)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_Toc129012023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9</w:t>
        </w:r>
        <w:r w:rsidR="008B4524">
          <w:rPr>
            <w:noProof/>
            <w:webHidden/>
          </w:rPr>
          <w:fldChar w:fldCharType="end"/>
        </w:r>
      </w:hyperlink>
    </w:p>
    <w:p w14:paraId="249A6CCA" w14:textId="4D38D901" w:rsidR="008B4524" w:rsidRDefault="00000000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4" w:history="1">
        <w:r w:rsidR="008B4524" w:rsidRPr="00510672">
          <w:rPr>
            <w:rStyle w:val="Hyperlink"/>
            <w:rFonts w:cs="Arial"/>
          </w:rPr>
          <w:t>2.1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_Toc129012024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9</w:t>
        </w:r>
        <w:r w:rsidR="008B4524">
          <w:rPr>
            <w:webHidden/>
          </w:rPr>
          <w:fldChar w:fldCharType="end"/>
        </w:r>
      </w:hyperlink>
    </w:p>
    <w:p w14:paraId="534C36E1" w14:textId="03AF9ECF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5" w:history="1">
        <w:r w:rsidR="008B4524" w:rsidRPr="00510672">
          <w:rPr>
            <w:rStyle w:val="Hyperlink"/>
            <w:rFonts w:cs="Arial"/>
            <w:noProof/>
          </w:rPr>
          <w:t>3 título da seção primária (metodologia)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_Toc129012025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10</w:t>
        </w:r>
        <w:r w:rsidR="008B4524">
          <w:rPr>
            <w:noProof/>
            <w:webHidden/>
          </w:rPr>
          <w:fldChar w:fldCharType="end"/>
        </w:r>
      </w:hyperlink>
    </w:p>
    <w:p w14:paraId="2DE24A1A" w14:textId="3C74171E" w:rsidR="008B4524" w:rsidRDefault="00000000">
      <w:pPr>
        <w:pStyle w:val="Sumrio2"/>
        <w:rPr>
          <w:rFonts w:asciiTheme="minorHAnsi" w:eastAsiaTheme="minorEastAsia" w:hAnsiTheme="minorHAnsi" w:cstheme="minorBidi"/>
          <w:smallCaps w:val="0"/>
          <w:sz w:val="22"/>
          <w:szCs w:val="22"/>
          <w:lang w:eastAsia="pt-BR"/>
        </w:rPr>
      </w:pPr>
      <w:hyperlink w:anchor="_Toc129012026" w:history="1">
        <w:r w:rsidR="008B4524" w:rsidRPr="00510672">
          <w:rPr>
            <w:rStyle w:val="Hyperlink"/>
            <w:rFonts w:cs="Arial"/>
          </w:rPr>
          <w:t>3.1 Seção secundária</w:t>
        </w:r>
        <w:r w:rsidR="008B4524">
          <w:rPr>
            <w:webHidden/>
          </w:rPr>
          <w:tab/>
        </w:r>
        <w:r w:rsidR="008B4524">
          <w:rPr>
            <w:webHidden/>
          </w:rPr>
          <w:fldChar w:fldCharType="begin"/>
        </w:r>
        <w:r w:rsidR="008B4524">
          <w:rPr>
            <w:webHidden/>
          </w:rPr>
          <w:instrText xml:space="preserve"> PAGEREF _Toc129012026 \h </w:instrText>
        </w:r>
        <w:r w:rsidR="008B4524">
          <w:rPr>
            <w:webHidden/>
          </w:rPr>
        </w:r>
        <w:r w:rsidR="008B4524">
          <w:rPr>
            <w:webHidden/>
          </w:rPr>
          <w:fldChar w:fldCharType="separate"/>
        </w:r>
        <w:r w:rsidR="008B4524">
          <w:rPr>
            <w:webHidden/>
          </w:rPr>
          <w:t>10</w:t>
        </w:r>
        <w:r w:rsidR="008B4524">
          <w:rPr>
            <w:webHidden/>
          </w:rPr>
          <w:fldChar w:fldCharType="end"/>
        </w:r>
      </w:hyperlink>
    </w:p>
    <w:p w14:paraId="5D41A4A8" w14:textId="221D1956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7" w:history="1">
        <w:r w:rsidR="008B4524" w:rsidRPr="00510672">
          <w:rPr>
            <w:rStyle w:val="Hyperlink"/>
            <w:rFonts w:cs="Arial"/>
            <w:noProof/>
          </w:rPr>
          <w:t>4 CONSIDERAÇÕES FINAIS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_Toc129012027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11</w:t>
        </w:r>
        <w:r w:rsidR="008B4524">
          <w:rPr>
            <w:noProof/>
            <w:webHidden/>
          </w:rPr>
          <w:fldChar w:fldCharType="end"/>
        </w:r>
      </w:hyperlink>
    </w:p>
    <w:p w14:paraId="3A56995F" w14:textId="52738F9C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8" w:history="1">
        <w:r w:rsidR="008B4524" w:rsidRPr="00510672">
          <w:rPr>
            <w:rStyle w:val="Hyperlink"/>
            <w:rFonts w:cs="Arial"/>
            <w:noProof/>
          </w:rPr>
          <w:t>REFERÊNCIAS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_Toc129012028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12</w:t>
        </w:r>
        <w:r w:rsidR="008B4524">
          <w:rPr>
            <w:noProof/>
            <w:webHidden/>
          </w:rPr>
          <w:fldChar w:fldCharType="end"/>
        </w:r>
      </w:hyperlink>
    </w:p>
    <w:p w14:paraId="2746B146" w14:textId="6FEF9702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29" w:history="1">
        <w:r w:rsidR="008B4524" w:rsidRPr="00510672">
          <w:rPr>
            <w:rStyle w:val="Hyperlink"/>
            <w:noProof/>
          </w:rPr>
          <w:t>APÊNDICE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_Toc129012029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13</w:t>
        </w:r>
        <w:r w:rsidR="008B4524">
          <w:rPr>
            <w:noProof/>
            <w:webHidden/>
          </w:rPr>
          <w:fldChar w:fldCharType="end"/>
        </w:r>
      </w:hyperlink>
    </w:p>
    <w:p w14:paraId="5E0B8326" w14:textId="616B33D4" w:rsidR="008B4524" w:rsidRDefault="0000000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29012030" w:history="1">
        <w:r w:rsidR="008B4524" w:rsidRPr="00510672">
          <w:rPr>
            <w:rStyle w:val="Hyperlink"/>
            <w:rFonts w:cs="Arial"/>
            <w:noProof/>
          </w:rPr>
          <w:t>ANEXO</w:t>
        </w:r>
        <w:r w:rsidR="008B4524">
          <w:rPr>
            <w:noProof/>
            <w:webHidden/>
          </w:rPr>
          <w:tab/>
        </w:r>
        <w:r w:rsidR="008B4524">
          <w:rPr>
            <w:noProof/>
            <w:webHidden/>
          </w:rPr>
          <w:fldChar w:fldCharType="begin"/>
        </w:r>
        <w:r w:rsidR="008B4524">
          <w:rPr>
            <w:noProof/>
            <w:webHidden/>
          </w:rPr>
          <w:instrText xml:space="preserve"> PAGEREF _Toc129012030 \h </w:instrText>
        </w:r>
        <w:r w:rsidR="008B4524">
          <w:rPr>
            <w:noProof/>
            <w:webHidden/>
          </w:rPr>
        </w:r>
        <w:r w:rsidR="008B4524">
          <w:rPr>
            <w:noProof/>
            <w:webHidden/>
          </w:rPr>
          <w:fldChar w:fldCharType="separate"/>
        </w:r>
        <w:r w:rsidR="008B4524">
          <w:rPr>
            <w:noProof/>
            <w:webHidden/>
          </w:rPr>
          <w:t>14</w:t>
        </w:r>
        <w:r w:rsidR="008B4524">
          <w:rPr>
            <w:noProof/>
            <w:webHidden/>
          </w:rPr>
          <w:fldChar w:fldCharType="end"/>
        </w:r>
      </w:hyperlink>
    </w:p>
    <w:p w14:paraId="4528F7D6" w14:textId="7AB335E6" w:rsidR="00747E28" w:rsidRPr="00EB1CD2" w:rsidRDefault="00091C79" w:rsidP="009A2037">
      <w:pPr>
        <w:pStyle w:val="Sumrio5"/>
        <w:rPr>
          <w:rFonts w:cs="Arial"/>
        </w:rPr>
      </w:pPr>
      <w:r w:rsidRPr="00EB1CD2">
        <w:rPr>
          <w:rFonts w:cs="Arial"/>
        </w:rPr>
        <w:fldChar w:fldCharType="end"/>
      </w:r>
    </w:p>
    <w:p w14:paraId="7A274DD5" w14:textId="77777777" w:rsidR="00747E28" w:rsidRPr="00EB1CD2" w:rsidRDefault="00747E28" w:rsidP="00747E28">
      <w:pPr>
        <w:tabs>
          <w:tab w:val="left" w:pos="2670"/>
        </w:tabs>
        <w:rPr>
          <w:rFonts w:ascii="Arial" w:hAnsi="Arial" w:cs="Arial"/>
        </w:rPr>
        <w:sectPr w:rsidR="00747E28" w:rsidRPr="00EB1CD2" w:rsidSect="008C7E47">
          <w:headerReference w:type="default" r:id="rId9"/>
          <w:footerReference w:type="default" r:id="rId10"/>
          <w:headerReference w:type="first" r:id="rId11"/>
          <w:pgSz w:w="11906" w:h="16838" w:code="9"/>
          <w:pgMar w:top="1701" w:right="1134" w:bottom="1134" w:left="1701" w:header="709" w:footer="709" w:gutter="0"/>
          <w:cols w:space="708"/>
          <w:titlePg/>
          <w:docGrid w:linePitch="360"/>
        </w:sectPr>
      </w:pPr>
      <w:r w:rsidRPr="00EB1CD2">
        <w:rPr>
          <w:rFonts w:ascii="Arial" w:hAnsi="Arial" w:cs="Arial"/>
        </w:rPr>
        <w:tab/>
      </w:r>
    </w:p>
    <w:p w14:paraId="2E7624CB" w14:textId="10DBE799" w:rsidR="00752C6A" w:rsidRPr="00EB1CD2" w:rsidRDefault="00085E12" w:rsidP="00531331">
      <w:pPr>
        <w:pStyle w:val="Ttulo1"/>
        <w:rPr>
          <w:rFonts w:cs="Arial"/>
        </w:rPr>
      </w:pPr>
      <w:bookmarkStart w:id="5" w:name="_Toc129012021"/>
      <w:r w:rsidRPr="00EB1CD2">
        <w:rPr>
          <w:rFonts w:cs="Arial"/>
        </w:rPr>
        <w:lastRenderedPageBreak/>
        <w:t>TÍTULO DA SEÇÃO PRIMÁRIA (INTRODUÇÃO)</w:t>
      </w:r>
      <w:bookmarkEnd w:id="5"/>
    </w:p>
    <w:p w14:paraId="2FEBEF31" w14:textId="1379A60C" w:rsidR="00D66D00" w:rsidRPr="00EB1CD2" w:rsidRDefault="00D66D00" w:rsidP="00531331">
      <w:pPr>
        <w:pStyle w:val="Pargrafos1"/>
        <w:ind w:firstLine="0"/>
        <w:rPr>
          <w:rFonts w:cs="Arial"/>
        </w:rPr>
      </w:pPr>
      <w:r w:rsidRPr="00EB1CD2">
        <w:rPr>
          <w:rFonts w:cs="Arial"/>
        </w:rPr>
        <w:t xml:space="preserve">[Os títulos das seções ficam a critério do autor. Exemplo: 1 INTRODUÇÃO, 2 </w:t>
      </w:r>
      <w:r w:rsidR="003A184B" w:rsidRPr="00EB1CD2">
        <w:rPr>
          <w:rFonts w:cs="Arial"/>
        </w:rPr>
        <w:t>DESENVOLVIMENTO etc.,]</w:t>
      </w:r>
    </w:p>
    <w:p w14:paraId="70AE27F2" w14:textId="77777777" w:rsidR="00531331" w:rsidRPr="00EB1CD2" w:rsidRDefault="00531331" w:rsidP="00531331">
      <w:pPr>
        <w:pStyle w:val="Pargrafos1"/>
        <w:ind w:firstLine="0"/>
        <w:rPr>
          <w:rFonts w:cs="Arial"/>
        </w:rPr>
      </w:pPr>
    </w:p>
    <w:p w14:paraId="5BAFC7FA" w14:textId="7F2BE991" w:rsidR="0070556B" w:rsidRPr="00EB1CD2" w:rsidRDefault="00240434" w:rsidP="00531331">
      <w:pPr>
        <w:pStyle w:val="Ttulo2"/>
        <w:rPr>
          <w:rFonts w:cs="Arial"/>
        </w:rPr>
      </w:pPr>
      <w:bookmarkStart w:id="6" w:name="_Toc129012022"/>
      <w:r w:rsidRPr="00EB1CD2">
        <w:rPr>
          <w:rFonts w:cs="Arial"/>
        </w:rPr>
        <w:t>S</w:t>
      </w:r>
      <w:r w:rsidR="00693E67" w:rsidRPr="00EB1CD2">
        <w:rPr>
          <w:rFonts w:cs="Arial"/>
        </w:rPr>
        <w:t>eção secundária</w:t>
      </w:r>
      <w:bookmarkEnd w:id="6"/>
      <w:r w:rsidR="0070556B" w:rsidRPr="00EB1CD2">
        <w:rPr>
          <w:rFonts w:cs="Arial"/>
        </w:rPr>
        <w:br w:type="page"/>
      </w:r>
    </w:p>
    <w:p w14:paraId="73110D70" w14:textId="3621C266" w:rsidR="0070556B" w:rsidRPr="00EB1CD2" w:rsidRDefault="00DE03FE" w:rsidP="007153E9">
      <w:pPr>
        <w:pStyle w:val="Ttulo1"/>
        <w:rPr>
          <w:rFonts w:cs="Arial"/>
        </w:rPr>
      </w:pPr>
      <w:bookmarkStart w:id="7" w:name="_Toc129012023"/>
      <w:r w:rsidRPr="00EB1CD2">
        <w:rPr>
          <w:rFonts w:cs="Arial"/>
        </w:rPr>
        <w:lastRenderedPageBreak/>
        <w:t>título da seção primária (desenvolvimento)</w:t>
      </w:r>
      <w:bookmarkEnd w:id="7"/>
    </w:p>
    <w:p w14:paraId="48B34B62" w14:textId="5DAEF28D" w:rsidR="005969AF" w:rsidRPr="00EB1CD2" w:rsidRDefault="00240434" w:rsidP="00531331">
      <w:pPr>
        <w:pStyle w:val="Ttulo2"/>
        <w:rPr>
          <w:rFonts w:cs="Arial"/>
        </w:rPr>
      </w:pPr>
      <w:bookmarkStart w:id="8" w:name="_Toc129012024"/>
      <w:r w:rsidRPr="00EB1CD2">
        <w:rPr>
          <w:rFonts w:cs="Arial"/>
        </w:rPr>
        <w:t>S</w:t>
      </w:r>
      <w:r w:rsidR="00DE03FE" w:rsidRPr="00EB1CD2">
        <w:rPr>
          <w:rFonts w:cs="Arial"/>
        </w:rPr>
        <w:t>eção secundária</w:t>
      </w:r>
      <w:bookmarkEnd w:id="8"/>
      <w:r w:rsidR="005969AF" w:rsidRPr="00EB1CD2">
        <w:rPr>
          <w:rFonts w:cs="Arial"/>
        </w:rPr>
        <w:br w:type="page"/>
      </w:r>
    </w:p>
    <w:p w14:paraId="0B599B82" w14:textId="7DEE3F99" w:rsidR="00E6552D" w:rsidRPr="00EB1CD2" w:rsidRDefault="00652E53" w:rsidP="00B37E7C">
      <w:pPr>
        <w:pStyle w:val="Ttulo1"/>
        <w:rPr>
          <w:rFonts w:cs="Arial"/>
        </w:rPr>
      </w:pPr>
      <w:bookmarkStart w:id="9" w:name="_Toc129012025"/>
      <w:r w:rsidRPr="00EB1CD2">
        <w:rPr>
          <w:rFonts w:cs="Arial"/>
        </w:rPr>
        <w:lastRenderedPageBreak/>
        <w:t>título da seção primária (metodologia)</w:t>
      </w:r>
      <w:bookmarkEnd w:id="9"/>
    </w:p>
    <w:p w14:paraId="3453D458" w14:textId="346D6AAC" w:rsidR="00652E53" w:rsidRPr="00EB1CD2" w:rsidRDefault="00240434" w:rsidP="00B37E7C">
      <w:pPr>
        <w:pStyle w:val="Ttulo2"/>
        <w:rPr>
          <w:rFonts w:cs="Arial"/>
        </w:rPr>
      </w:pPr>
      <w:bookmarkStart w:id="10" w:name="_Toc129012026"/>
      <w:r w:rsidRPr="00EB1CD2">
        <w:rPr>
          <w:rFonts w:cs="Arial"/>
        </w:rPr>
        <w:t>S</w:t>
      </w:r>
      <w:r w:rsidR="00B37E7C" w:rsidRPr="00EB1CD2">
        <w:rPr>
          <w:rFonts w:cs="Arial"/>
        </w:rPr>
        <w:t>eção secundária</w:t>
      </w:r>
      <w:bookmarkEnd w:id="10"/>
    </w:p>
    <w:p w14:paraId="64A22791" w14:textId="3BD4D2C6" w:rsidR="00C1282D" w:rsidRPr="00EB1CD2" w:rsidRDefault="00C1282D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6EA6BB63" w14:textId="4DD227E2" w:rsidR="00C1282D" w:rsidRPr="00EB1CD2" w:rsidRDefault="00C1282D" w:rsidP="00C1282D">
      <w:pPr>
        <w:pStyle w:val="Ttulo1"/>
        <w:rPr>
          <w:rFonts w:cs="Arial"/>
        </w:rPr>
      </w:pPr>
      <w:bookmarkStart w:id="11" w:name="_Toc129012027"/>
      <w:r w:rsidRPr="00EB1CD2">
        <w:rPr>
          <w:rFonts w:cs="Arial"/>
        </w:rPr>
        <w:lastRenderedPageBreak/>
        <w:t>CONSIDERAÇÕES FINAIS</w:t>
      </w:r>
      <w:bookmarkEnd w:id="11"/>
    </w:p>
    <w:p w14:paraId="16A71FF1" w14:textId="7BCD68E4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20BF1AED" w14:textId="11A951B7" w:rsidR="00752C6A" w:rsidRPr="00EB1CD2" w:rsidRDefault="00752C6A" w:rsidP="00F66D07">
      <w:pPr>
        <w:pStyle w:val="Ps-Textual1"/>
        <w:rPr>
          <w:rFonts w:cs="Arial"/>
        </w:rPr>
      </w:pPr>
      <w:bookmarkStart w:id="12" w:name="_Toc129012028"/>
      <w:r w:rsidRPr="00EB1CD2">
        <w:rPr>
          <w:rFonts w:cs="Arial"/>
        </w:rPr>
        <w:lastRenderedPageBreak/>
        <w:t>REFERÊNCIAS</w:t>
      </w:r>
      <w:bookmarkEnd w:id="12"/>
    </w:p>
    <w:p w14:paraId="3D85D6BB" w14:textId="15B59E42" w:rsidR="000374BB" w:rsidRPr="00EB1CD2" w:rsidRDefault="00752C6A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Elemento obrigatório, elaborado conforme a </w:t>
      </w:r>
      <w:r w:rsidRPr="00EB1CD2">
        <w:rPr>
          <w:rFonts w:cs="Arial"/>
          <w:b/>
          <w:bCs/>
        </w:rPr>
        <w:t>ABNT NBR 6023</w:t>
      </w:r>
      <w:r w:rsidRPr="00EB1CD2">
        <w:rPr>
          <w:rFonts w:cs="Arial"/>
        </w:rPr>
        <w:t>.</w:t>
      </w:r>
    </w:p>
    <w:p w14:paraId="33E9D5D7" w14:textId="7821C7A9" w:rsidR="003748BE" w:rsidRPr="00EB1CD2" w:rsidRDefault="00474706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SOBRENOME(S), Nome(s) do(s) autor(es). </w:t>
      </w:r>
      <w:r w:rsidRPr="00EB1CD2">
        <w:rPr>
          <w:rFonts w:cs="Arial"/>
          <w:b/>
          <w:bCs/>
        </w:rPr>
        <w:t>Título</w:t>
      </w:r>
      <w:r w:rsidRPr="00EB1CD2">
        <w:rPr>
          <w:rFonts w:cs="Arial"/>
        </w:rPr>
        <w:t>: subtítulo, se houver. Nº de edição. Cidade: Editora, ano da publicação.</w:t>
      </w:r>
    </w:p>
    <w:p w14:paraId="5371DAF8" w14:textId="42F598AD" w:rsidR="004A4F88" w:rsidRPr="00EB1CD2" w:rsidRDefault="009145B6" w:rsidP="00531331">
      <w:pPr>
        <w:pStyle w:val="ListadeReferncias1"/>
        <w:rPr>
          <w:rFonts w:cs="Arial"/>
        </w:rPr>
      </w:pPr>
      <w:r w:rsidRPr="00EB1CD2">
        <w:rPr>
          <w:rFonts w:cs="Arial"/>
        </w:rPr>
        <w:t xml:space="preserve">SOBRENOME, Nome. </w:t>
      </w:r>
      <w:r w:rsidRPr="00EB1CD2">
        <w:rPr>
          <w:rFonts w:cs="Arial"/>
          <w:b/>
          <w:bCs/>
        </w:rPr>
        <w:t>Título</w:t>
      </w:r>
      <w:r w:rsidRPr="00EB1CD2">
        <w:rPr>
          <w:rFonts w:cs="Arial"/>
        </w:rPr>
        <w:t>: subtítulo (se houver). Ano (do depósito). Tipo de trabalho (Formação) – Nome da Universidade, cidade, ano (da defesa*).</w:t>
      </w:r>
    </w:p>
    <w:p w14:paraId="059CB138" w14:textId="76F79950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3E9C1FAB" w14:textId="77777777" w:rsidR="002527A4" w:rsidRPr="00EB1CD2" w:rsidRDefault="002527A4" w:rsidP="00B37E7C">
      <w:pPr>
        <w:spacing w:after="160" w:line="259" w:lineRule="auto"/>
        <w:rPr>
          <w:rFonts w:ascii="Arial" w:hAnsi="Arial" w:cs="Arial"/>
        </w:rPr>
      </w:pPr>
    </w:p>
    <w:p w14:paraId="0B42EA57" w14:textId="52EF9B03" w:rsidR="00752C6A" w:rsidRPr="00EB1CD2" w:rsidRDefault="00752C6A" w:rsidP="00987E92">
      <w:pPr>
        <w:pStyle w:val="Ps-Textual1"/>
      </w:pPr>
      <w:bookmarkStart w:id="13" w:name="_Toc129012029"/>
      <w:r w:rsidRPr="00987E92">
        <w:t>APÊNDICE</w:t>
      </w:r>
      <w:bookmarkEnd w:id="13"/>
    </w:p>
    <w:p w14:paraId="2124CBF9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Elemento opcional. O(s) apêndice(s) são identificados por letras maiúsculas consecutivas, travessão e pelos respectivos títulos. Excepcionalmente utilizam-se letras maiúsculas dobradas, na identificação dos apêndices, quando esgotadas as 23 letras do alfabeto.</w:t>
      </w:r>
    </w:p>
    <w:p w14:paraId="40633891" w14:textId="7DE93342" w:rsidR="004A54CB" w:rsidRPr="00EB1CD2" w:rsidRDefault="004A54CB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Apêndices são textos ou documentos elaborados pelo autor do trabalho em questão, a fim de complementar sua argumentação</w:t>
      </w:r>
      <w:r w:rsidR="002B1B61" w:rsidRPr="00EB1CD2">
        <w:rPr>
          <w:rFonts w:ascii="Arial" w:hAnsi="Arial" w:cs="Arial"/>
        </w:rPr>
        <w:t>.</w:t>
      </w:r>
    </w:p>
    <w:p w14:paraId="1BB1C40F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  <w:color w:val="A6A6A6" w:themeColor="background1" w:themeShade="A6"/>
        </w:rPr>
      </w:pPr>
    </w:p>
    <w:p w14:paraId="0DBB3A8F" w14:textId="77777777" w:rsidR="00752C6A" w:rsidRPr="00EB1CD2" w:rsidRDefault="00752C6A" w:rsidP="005B30C9">
      <w:pPr>
        <w:rPr>
          <w:rFonts w:ascii="Arial" w:hAnsi="Arial" w:cs="Arial"/>
          <w:b/>
          <w:bCs/>
        </w:rPr>
      </w:pPr>
      <w:r w:rsidRPr="00EB1CD2">
        <w:rPr>
          <w:rFonts w:ascii="Arial" w:hAnsi="Arial" w:cs="Arial"/>
          <w:b/>
          <w:bCs/>
        </w:rPr>
        <w:t>EXEMPLO</w:t>
      </w:r>
    </w:p>
    <w:p w14:paraId="62C241E2" w14:textId="7ADAEBEC" w:rsidR="00752C6A" w:rsidRPr="00EB1CD2" w:rsidRDefault="00752C6A" w:rsidP="00752C6A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APÊNDICE A – Avaliação numérica de células inflamatórias</w:t>
      </w:r>
    </w:p>
    <w:p w14:paraId="7D7AD1FE" w14:textId="58E89851" w:rsidR="004304D1" w:rsidRPr="00EB1CD2" w:rsidRDefault="00B37E7C" w:rsidP="00B37E7C">
      <w:pPr>
        <w:spacing w:after="160" w:line="259" w:lineRule="auto"/>
        <w:rPr>
          <w:rFonts w:ascii="Arial" w:hAnsi="Arial" w:cs="Arial"/>
        </w:rPr>
      </w:pPr>
      <w:r w:rsidRPr="00EB1CD2">
        <w:rPr>
          <w:rFonts w:ascii="Arial" w:hAnsi="Arial" w:cs="Arial"/>
        </w:rPr>
        <w:br w:type="page"/>
      </w:r>
    </w:p>
    <w:p w14:paraId="62AF3B5A" w14:textId="5D159430" w:rsidR="00752C6A" w:rsidRPr="00EB1CD2" w:rsidRDefault="00752C6A" w:rsidP="00B37E7C">
      <w:pPr>
        <w:pStyle w:val="Ttulo1"/>
        <w:numPr>
          <w:ilvl w:val="0"/>
          <w:numId w:val="0"/>
        </w:numPr>
        <w:jc w:val="center"/>
        <w:rPr>
          <w:rFonts w:cs="Arial"/>
          <w:szCs w:val="24"/>
        </w:rPr>
      </w:pPr>
      <w:bookmarkStart w:id="14" w:name="_Toc129012030"/>
      <w:r w:rsidRPr="00EB1CD2">
        <w:rPr>
          <w:rFonts w:cs="Arial"/>
          <w:szCs w:val="24"/>
        </w:rPr>
        <w:lastRenderedPageBreak/>
        <w:t>ANEXO</w:t>
      </w:r>
      <w:bookmarkEnd w:id="14"/>
    </w:p>
    <w:p w14:paraId="7784DBDC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Elemento opcional. O(s) anexo(s) são identificados por letras maiúsculas consecutivas, travessão e pelos respectivos títulos. Excepcionalmente utilizam-se letras maiúsculas dobradas, na identificação dos anexos, quando esgotadas as 23 letras do alfabeto.</w:t>
      </w:r>
    </w:p>
    <w:p w14:paraId="3EF383E7" w14:textId="77777777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</w:p>
    <w:p w14:paraId="1F180DDC" w14:textId="77777777" w:rsidR="00752C6A" w:rsidRPr="00EB1CD2" w:rsidRDefault="00752C6A" w:rsidP="005B30C9">
      <w:pPr>
        <w:rPr>
          <w:rFonts w:ascii="Arial" w:hAnsi="Arial" w:cs="Arial"/>
          <w:b/>
          <w:bCs/>
        </w:rPr>
      </w:pPr>
      <w:r w:rsidRPr="00EB1CD2">
        <w:rPr>
          <w:rFonts w:ascii="Arial" w:hAnsi="Arial" w:cs="Arial"/>
          <w:b/>
          <w:bCs/>
        </w:rPr>
        <w:t>EXEMPLO</w:t>
      </w:r>
    </w:p>
    <w:p w14:paraId="78D87BB2" w14:textId="018F1970" w:rsidR="00752C6A" w:rsidRPr="00EB1CD2" w:rsidRDefault="00752C6A" w:rsidP="00752C6A">
      <w:pPr>
        <w:spacing w:line="360" w:lineRule="auto"/>
        <w:jc w:val="both"/>
        <w:rPr>
          <w:rFonts w:ascii="Arial" w:hAnsi="Arial" w:cs="Arial"/>
        </w:rPr>
      </w:pPr>
      <w:r w:rsidRPr="00EB1CD2">
        <w:rPr>
          <w:rFonts w:ascii="Arial" w:hAnsi="Arial" w:cs="Arial"/>
        </w:rPr>
        <w:t>ANEXO A – Representação gráfica de contagem de células inflamatórias presentes nas caudas em regeneração - Grupo de controle I (Temperatura...)</w:t>
      </w:r>
    </w:p>
    <w:p w14:paraId="1980B90E" w14:textId="2AADBD64" w:rsidR="00EB6857" w:rsidRPr="00EB1CD2" w:rsidRDefault="00EB6857" w:rsidP="00ED44BA">
      <w:pPr>
        <w:spacing w:after="160" w:line="259" w:lineRule="auto"/>
        <w:rPr>
          <w:rFonts w:ascii="Arial" w:hAnsi="Arial" w:cs="Arial"/>
        </w:rPr>
      </w:pPr>
    </w:p>
    <w:sectPr w:rsidR="00EB6857" w:rsidRPr="00EB1CD2" w:rsidSect="00685307">
      <w:headerReference w:type="default" r:id="rId12"/>
      <w:footerReference w:type="default" r:id="rId13"/>
      <w:pgSz w:w="11906" w:h="16838" w:code="9"/>
      <w:pgMar w:top="1701" w:right="1134" w:bottom="1134" w:left="1701" w:header="1134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BBD6" w14:textId="77777777" w:rsidR="000F0C6A" w:rsidRDefault="000F0C6A" w:rsidP="00085129">
      <w:r>
        <w:separator/>
      </w:r>
    </w:p>
  </w:endnote>
  <w:endnote w:type="continuationSeparator" w:id="0">
    <w:p w14:paraId="42356760" w14:textId="77777777" w:rsidR="000F0C6A" w:rsidRDefault="000F0C6A" w:rsidP="00085129">
      <w:r>
        <w:continuationSeparator/>
      </w:r>
    </w:p>
  </w:endnote>
  <w:endnote w:type="continuationNotice" w:id="1">
    <w:p w14:paraId="42EAB243" w14:textId="77777777" w:rsidR="000F0C6A" w:rsidRDefault="000F0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5C38" w14:textId="465E32F0" w:rsidR="001861DE" w:rsidRDefault="001861DE">
    <w:pPr>
      <w:pStyle w:val="Rodap"/>
      <w:jc w:val="right"/>
    </w:pPr>
  </w:p>
  <w:p w14:paraId="79D8CD6E" w14:textId="77777777" w:rsidR="00DB24D8" w:rsidRDefault="00DB2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5314" w14:textId="77777777" w:rsidR="001861DE" w:rsidRDefault="001861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3962" w14:textId="77777777" w:rsidR="000F0C6A" w:rsidRDefault="000F0C6A" w:rsidP="00085129">
      <w:r>
        <w:separator/>
      </w:r>
    </w:p>
  </w:footnote>
  <w:footnote w:type="continuationSeparator" w:id="0">
    <w:p w14:paraId="29DFFC2D" w14:textId="77777777" w:rsidR="000F0C6A" w:rsidRDefault="000F0C6A" w:rsidP="00085129">
      <w:r>
        <w:continuationSeparator/>
      </w:r>
    </w:p>
  </w:footnote>
  <w:footnote w:type="continuationNotice" w:id="1">
    <w:p w14:paraId="19A2CE85" w14:textId="77777777" w:rsidR="000F0C6A" w:rsidRDefault="000F0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0A11" w14:textId="28308E8F" w:rsidR="00E022E8" w:rsidRDefault="00E022E8" w:rsidP="00E022E8">
    <w:pPr>
      <w:pStyle w:val="Cabealho"/>
      <w:tabs>
        <w:tab w:val="clear" w:pos="4252"/>
        <w:tab w:val="clear" w:pos="8504"/>
        <w:tab w:val="left" w:pos="135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2423" w14:textId="6D200D9E" w:rsidR="008C7E47" w:rsidRDefault="008C7E47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1B74689" wp14:editId="103D988A">
          <wp:simplePos x="0" y="0"/>
          <wp:positionH relativeFrom="page">
            <wp:align>center</wp:align>
          </wp:positionH>
          <wp:positionV relativeFrom="paragraph">
            <wp:posOffset>-284414</wp:posOffset>
          </wp:positionV>
          <wp:extent cx="7056085" cy="901095"/>
          <wp:effectExtent l="0" t="0" r="0" b="0"/>
          <wp:wrapNone/>
          <wp:docPr id="9" name="Imagem 9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85" cy="90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066787"/>
      <w:docPartObj>
        <w:docPartGallery w:val="Page Numbers (Top of Page)"/>
        <w:docPartUnique/>
      </w:docPartObj>
    </w:sdtPr>
    <w:sdtContent>
      <w:p w14:paraId="194B2950" w14:textId="39B962F1" w:rsidR="00056981" w:rsidRPr="00F91F62" w:rsidRDefault="00056981" w:rsidP="00F91F62">
        <w:pPr>
          <w:pStyle w:val="Paginao1"/>
        </w:pPr>
        <w:r w:rsidRPr="00F91F62">
          <w:fldChar w:fldCharType="begin"/>
        </w:r>
        <w:r w:rsidRPr="00F91F62">
          <w:instrText>PAGE   \* MERGEFORMAT</w:instrText>
        </w:r>
        <w:r w:rsidRPr="00F91F62">
          <w:fldChar w:fldCharType="separate"/>
        </w:r>
        <w:r w:rsidRPr="00F91F62">
          <w:t>2</w:t>
        </w:r>
        <w:r w:rsidRPr="00F91F62">
          <w:fldChar w:fldCharType="end"/>
        </w:r>
      </w:p>
    </w:sdtContent>
  </w:sdt>
  <w:p w14:paraId="65B0CB81" w14:textId="7E121633" w:rsidR="00E022E8" w:rsidRPr="00685307" w:rsidRDefault="00E022E8" w:rsidP="00685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B7"/>
    <w:multiLevelType w:val="hybridMultilevel"/>
    <w:tmpl w:val="F3DCE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75A3B"/>
    <w:multiLevelType w:val="multilevel"/>
    <w:tmpl w:val="98044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570615"/>
    <w:multiLevelType w:val="hybridMultilevel"/>
    <w:tmpl w:val="23D87D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0985"/>
    <w:multiLevelType w:val="multilevel"/>
    <w:tmpl w:val="03067D6C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C846189"/>
    <w:multiLevelType w:val="multilevel"/>
    <w:tmpl w:val="FAF666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BA3A0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7AC746A"/>
    <w:multiLevelType w:val="multilevel"/>
    <w:tmpl w:val="9140E73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D4CDD"/>
    <w:multiLevelType w:val="hybridMultilevel"/>
    <w:tmpl w:val="F5EA992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6424212">
    <w:abstractNumId w:val="6"/>
  </w:num>
  <w:num w:numId="2" w16cid:durableId="328564098">
    <w:abstractNumId w:val="3"/>
  </w:num>
  <w:num w:numId="3" w16cid:durableId="410583647">
    <w:abstractNumId w:val="3"/>
  </w:num>
  <w:num w:numId="4" w16cid:durableId="580913591">
    <w:abstractNumId w:val="3"/>
  </w:num>
  <w:num w:numId="5" w16cid:durableId="1124881313">
    <w:abstractNumId w:val="3"/>
  </w:num>
  <w:num w:numId="6" w16cid:durableId="1378630152">
    <w:abstractNumId w:val="3"/>
  </w:num>
  <w:num w:numId="7" w16cid:durableId="167527585">
    <w:abstractNumId w:val="5"/>
  </w:num>
  <w:num w:numId="8" w16cid:durableId="660084860">
    <w:abstractNumId w:val="1"/>
  </w:num>
  <w:num w:numId="9" w16cid:durableId="112798131">
    <w:abstractNumId w:val="0"/>
  </w:num>
  <w:num w:numId="10" w16cid:durableId="1779987652">
    <w:abstractNumId w:val="2"/>
  </w:num>
  <w:num w:numId="11" w16cid:durableId="1146316406">
    <w:abstractNumId w:val="7"/>
  </w:num>
  <w:num w:numId="12" w16cid:durableId="1827747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0"/>
    <w:rsid w:val="000135AC"/>
    <w:rsid w:val="0001490D"/>
    <w:rsid w:val="00015D78"/>
    <w:rsid w:val="000300B8"/>
    <w:rsid w:val="00035DCC"/>
    <w:rsid w:val="000374BB"/>
    <w:rsid w:val="000410B4"/>
    <w:rsid w:val="00056589"/>
    <w:rsid w:val="00056981"/>
    <w:rsid w:val="00060105"/>
    <w:rsid w:val="0006066A"/>
    <w:rsid w:val="0008170E"/>
    <w:rsid w:val="00085129"/>
    <w:rsid w:val="00085E12"/>
    <w:rsid w:val="00085F2F"/>
    <w:rsid w:val="00091075"/>
    <w:rsid w:val="00091C79"/>
    <w:rsid w:val="000A0F6E"/>
    <w:rsid w:val="000A41F2"/>
    <w:rsid w:val="000A62B3"/>
    <w:rsid w:val="000C2BE6"/>
    <w:rsid w:val="000D3D8D"/>
    <w:rsid w:val="000D4BDB"/>
    <w:rsid w:val="000E05FF"/>
    <w:rsid w:val="000E307D"/>
    <w:rsid w:val="000E47DF"/>
    <w:rsid w:val="000E52D6"/>
    <w:rsid w:val="000F0577"/>
    <w:rsid w:val="000F0C6A"/>
    <w:rsid w:val="000F2FF9"/>
    <w:rsid w:val="000F3F67"/>
    <w:rsid w:val="001060E4"/>
    <w:rsid w:val="001078B5"/>
    <w:rsid w:val="001100E8"/>
    <w:rsid w:val="0011347E"/>
    <w:rsid w:val="00115079"/>
    <w:rsid w:val="00120FDF"/>
    <w:rsid w:val="00122C27"/>
    <w:rsid w:val="0012502D"/>
    <w:rsid w:val="0013511F"/>
    <w:rsid w:val="00137AE7"/>
    <w:rsid w:val="001417E1"/>
    <w:rsid w:val="00147BF7"/>
    <w:rsid w:val="00153411"/>
    <w:rsid w:val="00154EB2"/>
    <w:rsid w:val="0017029F"/>
    <w:rsid w:val="00172600"/>
    <w:rsid w:val="0017690B"/>
    <w:rsid w:val="00177417"/>
    <w:rsid w:val="001851AA"/>
    <w:rsid w:val="001855A7"/>
    <w:rsid w:val="001861DE"/>
    <w:rsid w:val="00190C38"/>
    <w:rsid w:val="00193DEE"/>
    <w:rsid w:val="00195C8B"/>
    <w:rsid w:val="00197DB2"/>
    <w:rsid w:val="001B7557"/>
    <w:rsid w:val="001C0316"/>
    <w:rsid w:val="001C72E9"/>
    <w:rsid w:val="001D5B45"/>
    <w:rsid w:val="001F02CE"/>
    <w:rsid w:val="001F362B"/>
    <w:rsid w:val="001F466E"/>
    <w:rsid w:val="001F54AE"/>
    <w:rsid w:val="001F5B03"/>
    <w:rsid w:val="00200066"/>
    <w:rsid w:val="00202D3A"/>
    <w:rsid w:val="0022152F"/>
    <w:rsid w:val="002301C8"/>
    <w:rsid w:val="0023797F"/>
    <w:rsid w:val="00237F22"/>
    <w:rsid w:val="00240434"/>
    <w:rsid w:val="0025238E"/>
    <w:rsid w:val="002527A4"/>
    <w:rsid w:val="00252859"/>
    <w:rsid w:val="0025569F"/>
    <w:rsid w:val="00264F76"/>
    <w:rsid w:val="00267756"/>
    <w:rsid w:val="00271A19"/>
    <w:rsid w:val="00274287"/>
    <w:rsid w:val="00275EEA"/>
    <w:rsid w:val="00277C34"/>
    <w:rsid w:val="00294A2F"/>
    <w:rsid w:val="002B1B61"/>
    <w:rsid w:val="002B29A8"/>
    <w:rsid w:val="002B388A"/>
    <w:rsid w:val="002C6682"/>
    <w:rsid w:val="002D5D52"/>
    <w:rsid w:val="002D6827"/>
    <w:rsid w:val="002F1A76"/>
    <w:rsid w:val="002F2F42"/>
    <w:rsid w:val="00303397"/>
    <w:rsid w:val="0030514D"/>
    <w:rsid w:val="00307CC8"/>
    <w:rsid w:val="00321B1E"/>
    <w:rsid w:val="00325328"/>
    <w:rsid w:val="0033143B"/>
    <w:rsid w:val="003367AD"/>
    <w:rsid w:val="003377ED"/>
    <w:rsid w:val="00350D07"/>
    <w:rsid w:val="00353BF5"/>
    <w:rsid w:val="00364EAB"/>
    <w:rsid w:val="00370D7A"/>
    <w:rsid w:val="003748BE"/>
    <w:rsid w:val="00396915"/>
    <w:rsid w:val="003A184B"/>
    <w:rsid w:val="003A4308"/>
    <w:rsid w:val="003D06F4"/>
    <w:rsid w:val="003E0007"/>
    <w:rsid w:val="003E1D8A"/>
    <w:rsid w:val="003E20BF"/>
    <w:rsid w:val="003E7ABC"/>
    <w:rsid w:val="003F1B12"/>
    <w:rsid w:val="003F27CD"/>
    <w:rsid w:val="003F3E51"/>
    <w:rsid w:val="003F4FDB"/>
    <w:rsid w:val="003F5E1D"/>
    <w:rsid w:val="003F7503"/>
    <w:rsid w:val="00401869"/>
    <w:rsid w:val="00402A40"/>
    <w:rsid w:val="00407C5A"/>
    <w:rsid w:val="00410109"/>
    <w:rsid w:val="00416561"/>
    <w:rsid w:val="00416A47"/>
    <w:rsid w:val="004304D1"/>
    <w:rsid w:val="00430CC6"/>
    <w:rsid w:val="0044100E"/>
    <w:rsid w:val="0044379C"/>
    <w:rsid w:val="0044406A"/>
    <w:rsid w:val="00445694"/>
    <w:rsid w:val="00445BE3"/>
    <w:rsid w:val="0045061F"/>
    <w:rsid w:val="00460105"/>
    <w:rsid w:val="00460300"/>
    <w:rsid w:val="00465A3B"/>
    <w:rsid w:val="004662A4"/>
    <w:rsid w:val="00466F02"/>
    <w:rsid w:val="00467D46"/>
    <w:rsid w:val="00474706"/>
    <w:rsid w:val="00475AE6"/>
    <w:rsid w:val="00477018"/>
    <w:rsid w:val="00482601"/>
    <w:rsid w:val="00482E15"/>
    <w:rsid w:val="004A4F88"/>
    <w:rsid w:val="004A54CB"/>
    <w:rsid w:val="004A5F64"/>
    <w:rsid w:val="004B623B"/>
    <w:rsid w:val="004D5EEB"/>
    <w:rsid w:val="004E145D"/>
    <w:rsid w:val="004E44FD"/>
    <w:rsid w:val="004E5337"/>
    <w:rsid w:val="004F4613"/>
    <w:rsid w:val="00503E1E"/>
    <w:rsid w:val="00514740"/>
    <w:rsid w:val="0052352C"/>
    <w:rsid w:val="00531331"/>
    <w:rsid w:val="00552220"/>
    <w:rsid w:val="00565AB4"/>
    <w:rsid w:val="0056653B"/>
    <w:rsid w:val="00572AED"/>
    <w:rsid w:val="00574FA8"/>
    <w:rsid w:val="00576DA9"/>
    <w:rsid w:val="00577434"/>
    <w:rsid w:val="005911AD"/>
    <w:rsid w:val="00592575"/>
    <w:rsid w:val="005969AF"/>
    <w:rsid w:val="005A4491"/>
    <w:rsid w:val="005A5BB9"/>
    <w:rsid w:val="005A6DEE"/>
    <w:rsid w:val="005A6F63"/>
    <w:rsid w:val="005A7D40"/>
    <w:rsid w:val="005B01E0"/>
    <w:rsid w:val="005B30C9"/>
    <w:rsid w:val="005B3E86"/>
    <w:rsid w:val="005B5610"/>
    <w:rsid w:val="005C2297"/>
    <w:rsid w:val="005C4AA8"/>
    <w:rsid w:val="005C4D8C"/>
    <w:rsid w:val="005F1E3E"/>
    <w:rsid w:val="005F5AE4"/>
    <w:rsid w:val="00601EE7"/>
    <w:rsid w:val="00602B00"/>
    <w:rsid w:val="00605A71"/>
    <w:rsid w:val="00607F9A"/>
    <w:rsid w:val="006172E5"/>
    <w:rsid w:val="0062174A"/>
    <w:rsid w:val="00624125"/>
    <w:rsid w:val="00624EB6"/>
    <w:rsid w:val="00633B03"/>
    <w:rsid w:val="00634012"/>
    <w:rsid w:val="006345C9"/>
    <w:rsid w:val="0064286C"/>
    <w:rsid w:val="00652E53"/>
    <w:rsid w:val="006608B5"/>
    <w:rsid w:val="00662B90"/>
    <w:rsid w:val="00664CB1"/>
    <w:rsid w:val="006705ED"/>
    <w:rsid w:val="00670EEB"/>
    <w:rsid w:val="00672FD3"/>
    <w:rsid w:val="00677309"/>
    <w:rsid w:val="00681A0D"/>
    <w:rsid w:val="00685307"/>
    <w:rsid w:val="006862CA"/>
    <w:rsid w:val="00687316"/>
    <w:rsid w:val="00693E67"/>
    <w:rsid w:val="00697628"/>
    <w:rsid w:val="006A5251"/>
    <w:rsid w:val="006B47B2"/>
    <w:rsid w:val="006B76AF"/>
    <w:rsid w:val="006C21AE"/>
    <w:rsid w:val="006C3CC7"/>
    <w:rsid w:val="006C42B5"/>
    <w:rsid w:val="006C65B8"/>
    <w:rsid w:val="006D0EF7"/>
    <w:rsid w:val="006E5D32"/>
    <w:rsid w:val="006F1B4F"/>
    <w:rsid w:val="006F48A8"/>
    <w:rsid w:val="006F62C9"/>
    <w:rsid w:val="006F7CDC"/>
    <w:rsid w:val="0070556B"/>
    <w:rsid w:val="00707905"/>
    <w:rsid w:val="007153E9"/>
    <w:rsid w:val="00717A0E"/>
    <w:rsid w:val="0072208B"/>
    <w:rsid w:val="0074589C"/>
    <w:rsid w:val="00747E28"/>
    <w:rsid w:val="00750A98"/>
    <w:rsid w:val="00752C6A"/>
    <w:rsid w:val="00754D36"/>
    <w:rsid w:val="00755425"/>
    <w:rsid w:val="007562F2"/>
    <w:rsid w:val="00756369"/>
    <w:rsid w:val="00756E07"/>
    <w:rsid w:val="00761A03"/>
    <w:rsid w:val="00761DFD"/>
    <w:rsid w:val="007651D8"/>
    <w:rsid w:val="00765784"/>
    <w:rsid w:val="00766563"/>
    <w:rsid w:val="007720F4"/>
    <w:rsid w:val="007910D7"/>
    <w:rsid w:val="00791338"/>
    <w:rsid w:val="00793E2E"/>
    <w:rsid w:val="007A4684"/>
    <w:rsid w:val="007A59C7"/>
    <w:rsid w:val="007B1816"/>
    <w:rsid w:val="007C345B"/>
    <w:rsid w:val="007C7E3F"/>
    <w:rsid w:val="007E155B"/>
    <w:rsid w:val="007E31A5"/>
    <w:rsid w:val="007E4ED7"/>
    <w:rsid w:val="007F07B0"/>
    <w:rsid w:val="007F68DC"/>
    <w:rsid w:val="00802A96"/>
    <w:rsid w:val="00804339"/>
    <w:rsid w:val="00804608"/>
    <w:rsid w:val="008112F2"/>
    <w:rsid w:val="008213C3"/>
    <w:rsid w:val="008219C1"/>
    <w:rsid w:val="00823E28"/>
    <w:rsid w:val="008312C8"/>
    <w:rsid w:val="00833133"/>
    <w:rsid w:val="00843B27"/>
    <w:rsid w:val="00850EFF"/>
    <w:rsid w:val="00855E16"/>
    <w:rsid w:val="00857A20"/>
    <w:rsid w:val="008607C1"/>
    <w:rsid w:val="00861147"/>
    <w:rsid w:val="008645AE"/>
    <w:rsid w:val="00867E9B"/>
    <w:rsid w:val="00875DA6"/>
    <w:rsid w:val="0087610A"/>
    <w:rsid w:val="00883725"/>
    <w:rsid w:val="0088436D"/>
    <w:rsid w:val="008906DF"/>
    <w:rsid w:val="00892756"/>
    <w:rsid w:val="00895D6F"/>
    <w:rsid w:val="0089742F"/>
    <w:rsid w:val="00897B1C"/>
    <w:rsid w:val="008A2933"/>
    <w:rsid w:val="008A68B9"/>
    <w:rsid w:val="008B0019"/>
    <w:rsid w:val="008B4524"/>
    <w:rsid w:val="008C24E4"/>
    <w:rsid w:val="008C7E47"/>
    <w:rsid w:val="008D4E4B"/>
    <w:rsid w:val="008D53FE"/>
    <w:rsid w:val="008D5459"/>
    <w:rsid w:val="008E1491"/>
    <w:rsid w:val="008E2399"/>
    <w:rsid w:val="008E2B12"/>
    <w:rsid w:val="008E4E5C"/>
    <w:rsid w:val="008E5C47"/>
    <w:rsid w:val="008F06C4"/>
    <w:rsid w:val="008F5570"/>
    <w:rsid w:val="00900D8B"/>
    <w:rsid w:val="00903D63"/>
    <w:rsid w:val="00904152"/>
    <w:rsid w:val="00905B61"/>
    <w:rsid w:val="009078AF"/>
    <w:rsid w:val="009145B6"/>
    <w:rsid w:val="00914971"/>
    <w:rsid w:val="00915092"/>
    <w:rsid w:val="009153F3"/>
    <w:rsid w:val="00923A64"/>
    <w:rsid w:val="00925931"/>
    <w:rsid w:val="009311B4"/>
    <w:rsid w:val="00936DEB"/>
    <w:rsid w:val="00941C02"/>
    <w:rsid w:val="00954A96"/>
    <w:rsid w:val="009562AA"/>
    <w:rsid w:val="00962759"/>
    <w:rsid w:val="00966E6F"/>
    <w:rsid w:val="009821D0"/>
    <w:rsid w:val="00983878"/>
    <w:rsid w:val="00983ED2"/>
    <w:rsid w:val="00984A20"/>
    <w:rsid w:val="00985065"/>
    <w:rsid w:val="00987E92"/>
    <w:rsid w:val="00991C52"/>
    <w:rsid w:val="00993927"/>
    <w:rsid w:val="00995B34"/>
    <w:rsid w:val="009963A8"/>
    <w:rsid w:val="009A2037"/>
    <w:rsid w:val="009B170B"/>
    <w:rsid w:val="009B4897"/>
    <w:rsid w:val="009B4EF7"/>
    <w:rsid w:val="009B7BD0"/>
    <w:rsid w:val="009C1D5B"/>
    <w:rsid w:val="009C50D7"/>
    <w:rsid w:val="009C6230"/>
    <w:rsid w:val="009C70A9"/>
    <w:rsid w:val="009C7624"/>
    <w:rsid w:val="009D4A5C"/>
    <w:rsid w:val="009E0125"/>
    <w:rsid w:val="009E5137"/>
    <w:rsid w:val="009F2F23"/>
    <w:rsid w:val="009F47DD"/>
    <w:rsid w:val="009F6DB1"/>
    <w:rsid w:val="00A01411"/>
    <w:rsid w:val="00A25895"/>
    <w:rsid w:val="00A36F9B"/>
    <w:rsid w:val="00A4754C"/>
    <w:rsid w:val="00A57947"/>
    <w:rsid w:val="00A60A6A"/>
    <w:rsid w:val="00A61F63"/>
    <w:rsid w:val="00A66EFB"/>
    <w:rsid w:val="00A7220A"/>
    <w:rsid w:val="00A8027A"/>
    <w:rsid w:val="00A86102"/>
    <w:rsid w:val="00A90458"/>
    <w:rsid w:val="00A9050F"/>
    <w:rsid w:val="00A93070"/>
    <w:rsid w:val="00A94F75"/>
    <w:rsid w:val="00A97385"/>
    <w:rsid w:val="00A9772A"/>
    <w:rsid w:val="00AA0893"/>
    <w:rsid w:val="00AA1269"/>
    <w:rsid w:val="00AA442B"/>
    <w:rsid w:val="00AA55F3"/>
    <w:rsid w:val="00AA7F31"/>
    <w:rsid w:val="00AB2575"/>
    <w:rsid w:val="00AB2CB6"/>
    <w:rsid w:val="00AB4946"/>
    <w:rsid w:val="00AB7463"/>
    <w:rsid w:val="00AB7CA9"/>
    <w:rsid w:val="00AD3608"/>
    <w:rsid w:val="00AD41A9"/>
    <w:rsid w:val="00AD537C"/>
    <w:rsid w:val="00AF01F4"/>
    <w:rsid w:val="00B06196"/>
    <w:rsid w:val="00B1346E"/>
    <w:rsid w:val="00B154B2"/>
    <w:rsid w:val="00B22B55"/>
    <w:rsid w:val="00B33C05"/>
    <w:rsid w:val="00B37E7C"/>
    <w:rsid w:val="00B508B4"/>
    <w:rsid w:val="00B55714"/>
    <w:rsid w:val="00B5653F"/>
    <w:rsid w:val="00B603DC"/>
    <w:rsid w:val="00B65754"/>
    <w:rsid w:val="00B677A2"/>
    <w:rsid w:val="00B71DEE"/>
    <w:rsid w:val="00B75B6E"/>
    <w:rsid w:val="00B77F49"/>
    <w:rsid w:val="00B838B7"/>
    <w:rsid w:val="00B8416F"/>
    <w:rsid w:val="00B87186"/>
    <w:rsid w:val="00B94160"/>
    <w:rsid w:val="00B956C5"/>
    <w:rsid w:val="00BA2A62"/>
    <w:rsid w:val="00BA46EF"/>
    <w:rsid w:val="00BA4E61"/>
    <w:rsid w:val="00BB09F9"/>
    <w:rsid w:val="00BB59AC"/>
    <w:rsid w:val="00BB765D"/>
    <w:rsid w:val="00BC1950"/>
    <w:rsid w:val="00BC4467"/>
    <w:rsid w:val="00BD1BD1"/>
    <w:rsid w:val="00BD2895"/>
    <w:rsid w:val="00BD3F7D"/>
    <w:rsid w:val="00BE7757"/>
    <w:rsid w:val="00C0514E"/>
    <w:rsid w:val="00C10863"/>
    <w:rsid w:val="00C1282D"/>
    <w:rsid w:val="00C23C25"/>
    <w:rsid w:val="00C23E78"/>
    <w:rsid w:val="00C4525B"/>
    <w:rsid w:val="00C452A2"/>
    <w:rsid w:val="00C51C02"/>
    <w:rsid w:val="00C574C0"/>
    <w:rsid w:val="00C71E67"/>
    <w:rsid w:val="00C73AA8"/>
    <w:rsid w:val="00C805DD"/>
    <w:rsid w:val="00C93AD6"/>
    <w:rsid w:val="00CA1E8B"/>
    <w:rsid w:val="00CA3668"/>
    <w:rsid w:val="00CA7403"/>
    <w:rsid w:val="00CB57C0"/>
    <w:rsid w:val="00CC6FE5"/>
    <w:rsid w:val="00CD620D"/>
    <w:rsid w:val="00CD7A03"/>
    <w:rsid w:val="00CF00C4"/>
    <w:rsid w:val="00CF0296"/>
    <w:rsid w:val="00D10D4C"/>
    <w:rsid w:val="00D14F60"/>
    <w:rsid w:val="00D203FE"/>
    <w:rsid w:val="00D2330C"/>
    <w:rsid w:val="00D25E42"/>
    <w:rsid w:val="00D25F18"/>
    <w:rsid w:val="00D346FB"/>
    <w:rsid w:val="00D372F0"/>
    <w:rsid w:val="00D416D6"/>
    <w:rsid w:val="00D44562"/>
    <w:rsid w:val="00D473A6"/>
    <w:rsid w:val="00D510E6"/>
    <w:rsid w:val="00D53760"/>
    <w:rsid w:val="00D57C11"/>
    <w:rsid w:val="00D60E02"/>
    <w:rsid w:val="00D61680"/>
    <w:rsid w:val="00D66D00"/>
    <w:rsid w:val="00D67B5F"/>
    <w:rsid w:val="00D840BC"/>
    <w:rsid w:val="00D8622C"/>
    <w:rsid w:val="00DB0483"/>
    <w:rsid w:val="00DB24D8"/>
    <w:rsid w:val="00DB334A"/>
    <w:rsid w:val="00DC3103"/>
    <w:rsid w:val="00DD7410"/>
    <w:rsid w:val="00DE03FE"/>
    <w:rsid w:val="00DE1BC7"/>
    <w:rsid w:val="00DE33BF"/>
    <w:rsid w:val="00DF07F1"/>
    <w:rsid w:val="00DF0E74"/>
    <w:rsid w:val="00DF5BA0"/>
    <w:rsid w:val="00DF68B7"/>
    <w:rsid w:val="00DF781D"/>
    <w:rsid w:val="00E00BE1"/>
    <w:rsid w:val="00E01365"/>
    <w:rsid w:val="00E022E8"/>
    <w:rsid w:val="00E16F3D"/>
    <w:rsid w:val="00E20BF8"/>
    <w:rsid w:val="00E23877"/>
    <w:rsid w:val="00E27B89"/>
    <w:rsid w:val="00E33376"/>
    <w:rsid w:val="00E502D1"/>
    <w:rsid w:val="00E5208B"/>
    <w:rsid w:val="00E60159"/>
    <w:rsid w:val="00E6552D"/>
    <w:rsid w:val="00E703D0"/>
    <w:rsid w:val="00E75E83"/>
    <w:rsid w:val="00E8184C"/>
    <w:rsid w:val="00EA3D97"/>
    <w:rsid w:val="00EA4BDE"/>
    <w:rsid w:val="00EA52CC"/>
    <w:rsid w:val="00EA7CCC"/>
    <w:rsid w:val="00EB1CD2"/>
    <w:rsid w:val="00EB6857"/>
    <w:rsid w:val="00EB6E22"/>
    <w:rsid w:val="00ED044C"/>
    <w:rsid w:val="00ED1C95"/>
    <w:rsid w:val="00ED44BA"/>
    <w:rsid w:val="00ED6100"/>
    <w:rsid w:val="00ED65DB"/>
    <w:rsid w:val="00EE1AC7"/>
    <w:rsid w:val="00EF2216"/>
    <w:rsid w:val="00F02E80"/>
    <w:rsid w:val="00F104B2"/>
    <w:rsid w:val="00F105AB"/>
    <w:rsid w:val="00F16CBC"/>
    <w:rsid w:val="00F22B5E"/>
    <w:rsid w:val="00F3630E"/>
    <w:rsid w:val="00F375CB"/>
    <w:rsid w:val="00F42AA5"/>
    <w:rsid w:val="00F51C67"/>
    <w:rsid w:val="00F53FC3"/>
    <w:rsid w:val="00F55E8D"/>
    <w:rsid w:val="00F62AB3"/>
    <w:rsid w:val="00F66D07"/>
    <w:rsid w:val="00F8368C"/>
    <w:rsid w:val="00F91F62"/>
    <w:rsid w:val="00FA1A10"/>
    <w:rsid w:val="00FA254C"/>
    <w:rsid w:val="00FA2B32"/>
    <w:rsid w:val="00FB49DA"/>
    <w:rsid w:val="00FC52B3"/>
    <w:rsid w:val="00FC7A9B"/>
    <w:rsid w:val="00FC7AD9"/>
    <w:rsid w:val="00FD1005"/>
    <w:rsid w:val="00FD44A8"/>
    <w:rsid w:val="00FE210E"/>
    <w:rsid w:val="00FF108B"/>
    <w:rsid w:val="00FF33B8"/>
    <w:rsid w:val="00FF6682"/>
    <w:rsid w:val="00FF771C"/>
    <w:rsid w:val="01C390EA"/>
    <w:rsid w:val="6B06419E"/>
    <w:rsid w:val="7E37D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9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rsid w:val="00D53760"/>
    <w:pPr>
      <w:spacing w:after="200" w:line="276" w:lineRule="auto"/>
    </w:pPr>
    <w:rPr>
      <w:rFonts w:ascii="Calibri Light" w:hAnsi="Calibri Light" w:cs="Calibri Light"/>
      <w:sz w:val="24"/>
      <w:szCs w:val="24"/>
    </w:rPr>
  </w:style>
  <w:style w:type="paragraph" w:styleId="Ttulo1">
    <w:name w:val="heading 1"/>
    <w:aliases w:val="Capítulo Primário1"/>
    <w:basedOn w:val="Normal"/>
    <w:next w:val="Normal"/>
    <w:link w:val="Ttulo1Char"/>
    <w:uiPriority w:val="9"/>
    <w:qFormat/>
    <w:rsid w:val="00BC4467"/>
    <w:pPr>
      <w:keepNext/>
      <w:keepLines/>
      <w:numPr>
        <w:numId w:val="6"/>
      </w:numPr>
      <w:spacing w:after="420" w:line="360" w:lineRule="auto"/>
      <w:outlineLvl w:val="0"/>
    </w:pPr>
    <w:rPr>
      <w:rFonts w:ascii="Arial" w:eastAsiaTheme="majorEastAsia" w:hAnsi="Arial" w:cstheme="majorBidi"/>
      <w:b/>
      <w:caps/>
      <w:szCs w:val="32"/>
    </w:rPr>
  </w:style>
  <w:style w:type="paragraph" w:styleId="Ttulo2">
    <w:name w:val="heading 2"/>
    <w:aliases w:val="Capítulo Secundário1"/>
    <w:basedOn w:val="Normal"/>
    <w:next w:val="Normal"/>
    <w:link w:val="Ttulo2Char"/>
    <w:uiPriority w:val="9"/>
    <w:unhideWhenUsed/>
    <w:qFormat/>
    <w:rsid w:val="00BC4467"/>
    <w:pPr>
      <w:keepNext/>
      <w:keepLines/>
      <w:numPr>
        <w:ilvl w:val="1"/>
        <w:numId w:val="6"/>
      </w:numPr>
      <w:spacing w:after="42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aliases w:val="Capítulo Terciário1"/>
    <w:basedOn w:val="Normal"/>
    <w:next w:val="Normal"/>
    <w:link w:val="Ttulo3Char"/>
    <w:uiPriority w:val="9"/>
    <w:unhideWhenUsed/>
    <w:qFormat/>
    <w:rsid w:val="00914971"/>
    <w:pPr>
      <w:keepNext/>
      <w:keepLines/>
      <w:numPr>
        <w:ilvl w:val="2"/>
        <w:numId w:val="2"/>
      </w:numPr>
      <w:spacing w:after="420" w:line="360" w:lineRule="auto"/>
      <w:outlineLvl w:val="2"/>
    </w:pPr>
    <w:rPr>
      <w:rFonts w:ascii="Arial" w:eastAsiaTheme="majorEastAsia" w:hAnsi="Arial" w:cstheme="majorBidi"/>
    </w:rPr>
  </w:style>
  <w:style w:type="paragraph" w:styleId="Ttulo4">
    <w:name w:val="heading 4"/>
    <w:aliases w:val="Capítulo Quaternário1"/>
    <w:basedOn w:val="Normal"/>
    <w:next w:val="Normal"/>
    <w:link w:val="Ttulo4Char"/>
    <w:uiPriority w:val="9"/>
    <w:unhideWhenUsed/>
    <w:qFormat/>
    <w:rsid w:val="00FF108B"/>
    <w:pPr>
      <w:keepNext/>
      <w:keepLines/>
      <w:numPr>
        <w:ilvl w:val="3"/>
        <w:numId w:val="6"/>
      </w:numPr>
      <w:spacing w:after="420" w:line="360" w:lineRule="auto"/>
      <w:outlineLvl w:val="3"/>
    </w:pPr>
    <w:rPr>
      <w:rFonts w:ascii="Arial" w:eastAsiaTheme="majorEastAsia" w:hAnsi="Arial" w:cstheme="majorBidi"/>
      <w:iCs/>
      <w:szCs w:val="22"/>
    </w:rPr>
  </w:style>
  <w:style w:type="paragraph" w:styleId="Ttulo5">
    <w:name w:val="heading 5"/>
    <w:aliases w:val="Capítulo Quinário1"/>
    <w:basedOn w:val="Normal"/>
    <w:next w:val="Normal"/>
    <w:link w:val="Ttulo5Char"/>
    <w:uiPriority w:val="9"/>
    <w:unhideWhenUsed/>
    <w:qFormat/>
    <w:rsid w:val="00FF108B"/>
    <w:pPr>
      <w:keepNext/>
      <w:keepLines/>
      <w:numPr>
        <w:ilvl w:val="4"/>
        <w:numId w:val="6"/>
      </w:numPr>
      <w:spacing w:after="420" w:line="360" w:lineRule="auto"/>
      <w:outlineLvl w:val="4"/>
    </w:pPr>
    <w:rPr>
      <w:rFonts w:ascii="Arial" w:eastAsiaTheme="majorEastAsia" w:hAnsi="Arial" w:cstheme="majorBidi"/>
      <w:i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semiHidden/>
    <w:rsid w:val="00D346FB"/>
    <w:pPr>
      <w:spacing w:after="0" w:line="240" w:lineRule="auto"/>
      <w:ind w:left="2268"/>
    </w:pPr>
    <w:rPr>
      <w:rFonts w:ascii="Arial" w:hAnsi="Arial" w:cstheme="minorBidi"/>
      <w:iCs/>
      <w:sz w:val="20"/>
      <w:szCs w:val="22"/>
    </w:rPr>
  </w:style>
  <w:style w:type="character" w:customStyle="1" w:styleId="CitaoChar">
    <w:name w:val="Citação Char"/>
    <w:basedOn w:val="Fontepargpadro"/>
    <w:link w:val="Citao"/>
    <w:uiPriority w:val="29"/>
    <w:semiHidden/>
    <w:rsid w:val="003F7503"/>
    <w:rPr>
      <w:rFonts w:ascii="Arial" w:hAnsi="Arial"/>
      <w:iCs/>
      <w:sz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10109"/>
    <w:pPr>
      <w:spacing w:before="24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pt-BR"/>
    </w:rPr>
  </w:style>
  <w:style w:type="paragraph" w:customStyle="1" w:styleId="Pargrafos1">
    <w:name w:val="Parágrafos1"/>
    <w:qFormat/>
    <w:rsid w:val="003F5E1D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direta1">
    <w:name w:val="Citação direta1"/>
    <w:next w:val="Pargrafos1"/>
    <w:qFormat/>
    <w:rsid w:val="003F5E1D"/>
    <w:pPr>
      <w:spacing w:after="0" w:line="240" w:lineRule="auto"/>
      <w:ind w:left="2268"/>
      <w:jc w:val="both"/>
    </w:pPr>
    <w:rPr>
      <w:rFonts w:ascii="Arial" w:hAnsi="Arial"/>
      <w:sz w:val="20"/>
    </w:rPr>
  </w:style>
  <w:style w:type="paragraph" w:customStyle="1" w:styleId="ListadeReferncias1">
    <w:name w:val="Lista de Referências1"/>
    <w:qFormat/>
    <w:rsid w:val="003F5E1D"/>
    <w:pPr>
      <w:spacing w:after="280" w:line="240" w:lineRule="auto"/>
    </w:pPr>
    <w:rPr>
      <w:rFonts w:ascii="Arial" w:hAnsi="Arial"/>
      <w:sz w:val="24"/>
    </w:rPr>
  </w:style>
  <w:style w:type="paragraph" w:customStyle="1" w:styleId="TitulodeIlustraes1">
    <w:name w:val="Titulo de Ilustrações1"/>
    <w:qFormat/>
    <w:rsid w:val="00147BF7"/>
    <w:pPr>
      <w:spacing w:after="120" w:line="240" w:lineRule="auto"/>
      <w:jc w:val="center"/>
    </w:pPr>
    <w:rPr>
      <w:rFonts w:ascii="Arial" w:hAnsi="Arial"/>
      <w:sz w:val="24"/>
    </w:rPr>
  </w:style>
  <w:style w:type="paragraph" w:customStyle="1" w:styleId="LegendadeIlustraes1">
    <w:name w:val="Legenda de Ilustrações1"/>
    <w:qFormat/>
    <w:rsid w:val="00602B00"/>
    <w:pPr>
      <w:spacing w:before="120" w:after="0" w:line="240" w:lineRule="auto"/>
      <w:jc w:val="center"/>
    </w:pPr>
    <w:rPr>
      <w:rFonts w:ascii="Arial" w:hAnsi="Arial"/>
      <w:sz w:val="20"/>
    </w:rPr>
  </w:style>
  <w:style w:type="character" w:customStyle="1" w:styleId="Ttulo1Char">
    <w:name w:val="Título 1 Char"/>
    <w:aliases w:val="Capítulo Primário1 Char"/>
    <w:basedOn w:val="Fontepargpadro"/>
    <w:link w:val="Ttulo1"/>
    <w:uiPriority w:val="9"/>
    <w:rsid w:val="00BC4467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aliases w:val="Capítulo Secundário1 Char"/>
    <w:basedOn w:val="Fontepargpadro"/>
    <w:link w:val="Ttulo2"/>
    <w:uiPriority w:val="9"/>
    <w:rsid w:val="00BC4467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aliases w:val="Capítulo Terciário1 Char"/>
    <w:basedOn w:val="Fontepargpadro"/>
    <w:link w:val="Ttulo3"/>
    <w:uiPriority w:val="9"/>
    <w:rsid w:val="00BC4467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aliases w:val="Capítulo Quaternário1 Char"/>
    <w:basedOn w:val="Fontepargpadro"/>
    <w:link w:val="Ttulo4"/>
    <w:uiPriority w:val="9"/>
    <w:rsid w:val="00FF108B"/>
    <w:rPr>
      <w:rFonts w:ascii="Arial" w:eastAsiaTheme="majorEastAsia" w:hAnsi="Arial" w:cstheme="majorBidi"/>
      <w:iCs/>
      <w:sz w:val="24"/>
    </w:rPr>
  </w:style>
  <w:style w:type="character" w:customStyle="1" w:styleId="Ttulo5Char">
    <w:name w:val="Título 5 Char"/>
    <w:aliases w:val="Capítulo Quinário1 Char"/>
    <w:basedOn w:val="Fontepargpadro"/>
    <w:link w:val="Ttulo5"/>
    <w:uiPriority w:val="9"/>
    <w:rsid w:val="00FF108B"/>
    <w:rPr>
      <w:rFonts w:ascii="Arial" w:eastAsiaTheme="majorEastAsia" w:hAnsi="Arial" w:cstheme="majorBidi"/>
      <w:i/>
      <w:sz w:val="24"/>
    </w:rPr>
  </w:style>
  <w:style w:type="paragraph" w:customStyle="1" w:styleId="Pr-Textual1">
    <w:name w:val="Pré-Textual1"/>
    <w:next w:val="Pargrafos1"/>
    <w:autoRedefine/>
    <w:qFormat/>
    <w:rsid w:val="00C93AD6"/>
    <w:pPr>
      <w:spacing w:after="420" w:line="360" w:lineRule="auto"/>
      <w:jc w:val="center"/>
    </w:pPr>
    <w:rPr>
      <w:rFonts w:ascii="Arial" w:hAnsi="Arial"/>
      <w:b/>
      <w:caps/>
      <w:sz w:val="24"/>
    </w:rPr>
  </w:style>
  <w:style w:type="paragraph" w:customStyle="1" w:styleId="NotadeRodap1">
    <w:name w:val="Nota de Rodapé1"/>
    <w:autoRedefine/>
    <w:qFormat/>
    <w:rsid w:val="003F7503"/>
    <w:pPr>
      <w:spacing w:after="0" w:line="240" w:lineRule="auto"/>
    </w:pPr>
    <w:rPr>
      <w:rFonts w:ascii="Arial" w:hAnsi="Arial"/>
      <w:sz w:val="20"/>
    </w:rPr>
  </w:style>
  <w:style w:type="paragraph" w:styleId="Sumrio1">
    <w:name w:val="toc 1"/>
    <w:aliases w:val="Sumário ABNT1"/>
    <w:next w:val="Normal"/>
    <w:autoRedefine/>
    <w:uiPriority w:val="39"/>
    <w:unhideWhenUsed/>
    <w:qFormat/>
    <w:rsid w:val="004D5EEB"/>
    <w:pPr>
      <w:spacing w:before="120" w:after="120" w:line="276" w:lineRule="auto"/>
    </w:pPr>
    <w:rPr>
      <w:rFonts w:ascii="Arial" w:hAnsi="Arial" w:cstheme="minorHAnsi"/>
      <w:b/>
      <w:bCs/>
      <w:caps/>
      <w:sz w:val="24"/>
      <w:szCs w:val="20"/>
    </w:rPr>
  </w:style>
  <w:style w:type="paragraph" w:customStyle="1" w:styleId="Paginao1">
    <w:name w:val="Paginação1"/>
    <w:next w:val="Cabealho"/>
    <w:autoRedefine/>
    <w:qFormat/>
    <w:rsid w:val="00AB7463"/>
    <w:pPr>
      <w:spacing w:after="0" w:line="240" w:lineRule="auto"/>
      <w:jc w:val="right"/>
    </w:pPr>
    <w:rPr>
      <w:rFonts w:ascii="Arial" w:hAnsi="Arial"/>
      <w:sz w:val="20"/>
    </w:rPr>
  </w:style>
  <w:style w:type="paragraph" w:styleId="Cabealho">
    <w:name w:val="header"/>
    <w:basedOn w:val="Normal"/>
    <w:link w:val="CabealhoChar"/>
    <w:uiPriority w:val="99"/>
    <w:unhideWhenUsed/>
    <w:rsid w:val="008906DF"/>
    <w:pPr>
      <w:tabs>
        <w:tab w:val="center" w:pos="4252"/>
        <w:tab w:val="right" w:pos="8504"/>
      </w:tabs>
      <w:spacing w:after="0" w:line="240" w:lineRule="auto"/>
    </w:pPr>
    <w:rPr>
      <w:rFonts w:ascii="Arial" w:hAnsi="Arial"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906DF"/>
    <w:rPr>
      <w:rFonts w:ascii="Arial" w:hAnsi="Arial"/>
      <w:sz w:val="24"/>
    </w:rPr>
  </w:style>
  <w:style w:type="paragraph" w:customStyle="1" w:styleId="Ps-Textual1">
    <w:name w:val="Pós-Textual1"/>
    <w:next w:val="Pargrafos1"/>
    <w:qFormat/>
    <w:rsid w:val="005A4491"/>
    <w:pPr>
      <w:spacing w:after="420" w:line="360" w:lineRule="auto"/>
      <w:jc w:val="center"/>
      <w:outlineLvl w:val="0"/>
    </w:pPr>
    <w:rPr>
      <w:rFonts w:ascii="Arial" w:hAnsi="Arial"/>
      <w:b/>
      <w:caps/>
      <w:sz w:val="24"/>
    </w:rPr>
  </w:style>
  <w:style w:type="paragraph" w:styleId="Rodap">
    <w:name w:val="footer"/>
    <w:basedOn w:val="Normal"/>
    <w:link w:val="RodapChar"/>
    <w:uiPriority w:val="99"/>
    <w:unhideWhenUsed/>
    <w:rsid w:val="00085129"/>
    <w:pPr>
      <w:tabs>
        <w:tab w:val="center" w:pos="4252"/>
        <w:tab w:val="right" w:pos="8504"/>
      </w:tabs>
      <w:spacing w:after="0" w:line="240" w:lineRule="auto"/>
    </w:pPr>
    <w:rPr>
      <w:rFonts w:ascii="Arial" w:hAnsi="Arial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85129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843B27"/>
    <w:rPr>
      <w:color w:val="0563C1" w:themeColor="hyperlink"/>
      <w:u w:val="single"/>
    </w:rPr>
  </w:style>
  <w:style w:type="paragraph" w:customStyle="1" w:styleId="Inativo">
    <w:name w:val="Inativo"/>
    <w:next w:val="Cabealho"/>
    <w:autoRedefine/>
    <w:qFormat/>
    <w:rsid w:val="001C0316"/>
    <w:pPr>
      <w:spacing w:after="0" w:line="240" w:lineRule="auto"/>
      <w:jc w:val="both"/>
    </w:pPr>
    <w:rPr>
      <w:rFonts w:ascii="Arial" w:hAnsi="Arial"/>
      <w:sz w:val="20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897B1C"/>
    <w:pPr>
      <w:spacing w:after="0" w:line="360" w:lineRule="auto"/>
      <w:ind w:firstLine="851"/>
      <w:jc w:val="both"/>
    </w:pPr>
    <w:rPr>
      <w:rFonts w:ascii="Arial" w:hAnsi="Arial" w:cstheme="minorBidi"/>
      <w:szCs w:val="22"/>
      <w:lang w:eastAsia="pt-BR"/>
    </w:r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897B1C"/>
    <w:rPr>
      <w:rFonts w:ascii="Arial" w:hAnsi="Arial"/>
      <w:sz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537C"/>
    <w:pPr>
      <w:suppressAutoHyphens/>
      <w:spacing w:after="0" w:line="360" w:lineRule="auto"/>
      <w:jc w:val="center"/>
    </w:pPr>
    <w:rPr>
      <w:rFonts w:ascii="Arial" w:hAnsi="Arial" w:cs="Arial"/>
      <w:b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11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 1"/>
    <w:basedOn w:val="Ttulo1"/>
    <w:link w:val="TTULO1Char0"/>
    <w:qFormat/>
    <w:rsid w:val="00EB6857"/>
    <w:pPr>
      <w:numPr>
        <w:numId w:val="0"/>
      </w:numPr>
      <w:spacing w:after="160" w:line="259" w:lineRule="auto"/>
    </w:pPr>
    <w:rPr>
      <w:rFonts w:cstheme="minorBidi"/>
      <w:sz w:val="20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9A2037"/>
    <w:pPr>
      <w:tabs>
        <w:tab w:val="right" w:leader="dot" w:pos="9061"/>
      </w:tabs>
      <w:spacing w:after="0"/>
      <w:ind w:left="240"/>
    </w:pPr>
    <w:rPr>
      <w:rFonts w:ascii="Arial" w:hAnsi="Arial" w:cstheme="minorHAnsi"/>
      <w:smallCaps/>
      <w:noProof/>
      <w:szCs w:val="20"/>
    </w:rPr>
  </w:style>
  <w:style w:type="character" w:customStyle="1" w:styleId="TTULO1Char0">
    <w:name w:val="TÍTULO 1 Char"/>
    <w:basedOn w:val="Ttulo1Char"/>
    <w:link w:val="TTULO10"/>
    <w:rsid w:val="00EB6857"/>
    <w:rPr>
      <w:rFonts w:ascii="Arial" w:eastAsiaTheme="majorEastAsia" w:hAnsi="Arial" w:cstheme="majorBidi"/>
      <w:b/>
      <w:caps/>
      <w:sz w:val="20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9A2037"/>
    <w:pPr>
      <w:spacing w:after="0"/>
      <w:ind w:left="480"/>
    </w:pPr>
    <w:rPr>
      <w:rFonts w:ascii="Arial" w:hAnsi="Arial" w:cstheme="minorHAnsi"/>
      <w:i/>
      <w:iCs/>
      <w:szCs w:val="20"/>
    </w:rPr>
  </w:style>
  <w:style w:type="paragraph" w:styleId="PargrafodaLista">
    <w:name w:val="List Paragraph"/>
    <w:basedOn w:val="Normal"/>
    <w:uiPriority w:val="34"/>
    <w:qFormat/>
    <w:rsid w:val="00752C6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9A2037"/>
    <w:pPr>
      <w:spacing w:after="0"/>
      <w:ind w:left="720"/>
    </w:pPr>
    <w:rPr>
      <w:rFonts w:ascii="Arial" w:hAnsi="Arial"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A2037"/>
    <w:pPr>
      <w:spacing w:after="0"/>
      <w:ind w:left="960"/>
    </w:pPr>
    <w:rPr>
      <w:rFonts w:ascii="Arial" w:hAnsi="Arial" w:cstheme="minorHAnsi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BD3F7D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BD3F7D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BD3F7D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BD3F7D"/>
    <w:pPr>
      <w:spacing w:after="0"/>
      <w:ind w:left="192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 Version="1"/>
</file>

<file path=customXml/itemProps1.xml><?xml version="1.0" encoding="utf-8"?>
<ds:datastoreItem xmlns:ds="http://schemas.openxmlformats.org/officeDocument/2006/customXml" ds:itemID="{4E2AF7F8-1576-4218-A9F8-90A531D0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Links>
    <vt:vector size="90" baseType="variant">
      <vt:variant>
        <vt:i4>1376315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_Toc128656703</vt:lpwstr>
      </vt:variant>
      <vt:variant>
        <vt:i4>1376315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_Toc128656702</vt:lpwstr>
      </vt:variant>
      <vt:variant>
        <vt:i4>1376315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_Toc128656701</vt:lpwstr>
      </vt:variant>
      <vt:variant>
        <vt:i4>1376315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_Toc128656700</vt:lpwstr>
      </vt:variant>
      <vt:variant>
        <vt:i4>1835066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_Toc128656699</vt:lpwstr>
      </vt:variant>
      <vt:variant>
        <vt:i4>1835066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_Toc128656698</vt:lpwstr>
      </vt:variant>
      <vt:variant>
        <vt:i4>1835066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_Toc128656697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_Toc128656696</vt:lpwstr>
      </vt:variant>
      <vt:variant>
        <vt:i4>1835066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_Toc128656695</vt:lpwstr>
      </vt:variant>
      <vt:variant>
        <vt:i4>1835066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_Toc128656694</vt:lpwstr>
      </vt:variant>
      <vt:variant>
        <vt:i4>1835066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_Toc128656693</vt:lpwstr>
      </vt:variant>
      <vt:variant>
        <vt:i4>1835066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_Toc128656692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_Toc128656691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_Toc128649113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_Toc128563722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2023-03-06T19:22:00Z</dcterms:created>
  <dcterms:modified xsi:type="dcterms:W3CDTF">2023-03-17T13:21:00Z</dcterms:modified>
</cp:coreProperties>
</file>